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="-147" w:tblpY="-410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3E4BBB" w:rsidRPr="003E3749" w:rsidTr="000F492A">
        <w:tc>
          <w:tcPr>
            <w:tcW w:w="5000" w:type="pct"/>
            <w:shd w:val="clear" w:color="auto" w:fill="auto"/>
          </w:tcPr>
          <w:p w:rsidR="00F8011A" w:rsidRPr="00F26834" w:rsidRDefault="00396713" w:rsidP="00396713">
            <w:pPr>
              <w:jc w:val="center"/>
              <w:rPr>
                <w:rFonts w:ascii="Tahoma" w:hAnsi="Tahoma" w:cs="Tahoma"/>
                <w:b/>
                <w:sz w:val="22"/>
                <w:lang w:val="pt-PT"/>
              </w:rPr>
            </w:pPr>
            <w:r w:rsidRPr="00F26834">
              <w:rPr>
                <w:rFonts w:ascii="Tahoma" w:hAnsi="Tahoma" w:cs="Tahoma"/>
                <w:b/>
                <w:sz w:val="22"/>
                <w:lang w:val="pt-PT"/>
              </w:rPr>
              <w:t>AGRUPAMENTO DE ESCOLAS DA ERICEIRA</w:t>
            </w:r>
          </w:p>
          <w:tbl>
            <w:tblPr>
              <w:tblStyle w:val="TableGrid"/>
              <w:tblW w:w="1004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4" w:type="dxa"/>
                <w:right w:w="64" w:type="dxa"/>
              </w:tblCellMar>
              <w:tblLook w:val="04A0" w:firstRow="1" w:lastRow="0" w:firstColumn="1" w:lastColumn="0" w:noHBand="0" w:noVBand="1"/>
            </w:tblPr>
            <w:tblGrid>
              <w:gridCol w:w="10047"/>
            </w:tblGrid>
            <w:tr w:rsidR="00F8011A" w:rsidRPr="000F492A" w:rsidTr="000F492A">
              <w:trPr>
                <w:trHeight w:val="365"/>
              </w:trPr>
              <w:tc>
                <w:tcPr>
                  <w:tcW w:w="10047" w:type="dxa"/>
                  <w:shd w:val="clear" w:color="auto" w:fill="D9D9D9" w:themeFill="background1" w:themeFillShade="D9"/>
                  <w:vAlign w:val="center"/>
                </w:tcPr>
                <w:p w:rsidR="00F8011A" w:rsidRDefault="00F8011A" w:rsidP="00DF5358">
                  <w:pPr>
                    <w:framePr w:hSpace="141" w:wrap="around" w:vAnchor="text" w:hAnchor="margin" w:x="-147" w:y="-410"/>
                    <w:spacing w:before="100" w:after="100"/>
                    <w:ind w:left="567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pt-PT"/>
                    </w:rPr>
                  </w:pPr>
                  <w:r w:rsidRPr="00F8011A">
                    <w:rPr>
                      <w:rFonts w:ascii="Tahoma" w:hAnsi="Tahoma" w:cs="Tahoma"/>
                      <w:b/>
                      <w:sz w:val="28"/>
                      <w:szCs w:val="28"/>
                      <w:lang w:val="pt-PT"/>
                    </w:rPr>
                    <w:t>Identificação da Necessidade de Medidas</w:t>
                  </w:r>
                  <w:r w:rsidR="0023753C">
                    <w:rPr>
                      <w:rFonts w:ascii="Tahoma" w:hAnsi="Tahoma" w:cs="Tahoma"/>
                      <w:b/>
                      <w:sz w:val="28"/>
                      <w:szCs w:val="28"/>
                      <w:lang w:val="pt-PT"/>
                    </w:rPr>
                    <w:t xml:space="preserve"> </w:t>
                  </w:r>
                  <w:r w:rsidRPr="00F8011A">
                    <w:rPr>
                      <w:rFonts w:ascii="Tahoma" w:hAnsi="Tahoma" w:cs="Tahoma"/>
                      <w:b/>
                      <w:sz w:val="28"/>
                      <w:szCs w:val="28"/>
                      <w:lang w:val="pt-PT"/>
                    </w:rPr>
                    <w:t>de Suporte à Aprendizagem e à Inclusão</w:t>
                  </w:r>
                </w:p>
                <w:p w:rsidR="003D7786" w:rsidRPr="003D7786" w:rsidRDefault="003D7786" w:rsidP="00DF5358">
                  <w:pPr>
                    <w:framePr w:hSpace="141" w:wrap="around" w:vAnchor="text" w:hAnchor="margin" w:x="-147" w:y="-410"/>
                    <w:spacing w:before="100" w:after="100"/>
                    <w:ind w:left="567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3D7786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(Doc. 2 – EMAEI)</w:t>
                  </w:r>
                </w:p>
                <w:p w:rsidR="00F8011A" w:rsidRPr="00F8011A" w:rsidRDefault="00F8011A" w:rsidP="00DF5358">
                  <w:pPr>
                    <w:framePr w:hSpace="141" w:wrap="around" w:vAnchor="text" w:hAnchor="margin" w:x="-147" w:y="-410"/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F8011A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(artigo 20.º do Decreto-Lei n.º 54/2018, de 6 de Julho)</w:t>
                  </w:r>
                </w:p>
                <w:p w:rsidR="00F8011A" w:rsidRPr="00F8011A" w:rsidRDefault="00F8011A" w:rsidP="00DF5358">
                  <w:pPr>
                    <w:framePr w:hSpace="141" w:wrap="around" w:vAnchor="text" w:hAnchor="margin" w:x="-147" w:y="-410"/>
                    <w:spacing w:line="259" w:lineRule="auto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F8011A" w:rsidRPr="00F8011A" w:rsidTr="000F492A">
              <w:trPr>
                <w:trHeight w:val="309"/>
              </w:trPr>
              <w:tc>
                <w:tcPr>
                  <w:tcW w:w="10047" w:type="dxa"/>
                  <w:shd w:val="clear" w:color="auto" w:fill="FFFFFF" w:themeFill="background1"/>
                  <w:vAlign w:val="center"/>
                </w:tcPr>
                <w:p w:rsidR="00F8011A" w:rsidRPr="00172C74" w:rsidRDefault="00F8011A" w:rsidP="00DF5358">
                  <w:pPr>
                    <w:framePr w:hSpace="141" w:wrap="around" w:vAnchor="text" w:hAnchor="margin" w:x="-147" w:y="-410"/>
                    <w:ind w:left="1936" w:right="1934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pt-PT"/>
                    </w:rPr>
                  </w:pPr>
                  <w:r w:rsidRPr="00172C74">
                    <w:rPr>
                      <w:rFonts w:ascii="Tahoma" w:hAnsi="Tahoma" w:cs="Tahoma"/>
                      <w:b/>
                      <w:sz w:val="24"/>
                      <w:szCs w:val="24"/>
                      <w:lang w:val="pt-PT"/>
                    </w:rPr>
                    <w:t>Ano Letivo</w:t>
                  </w:r>
                  <w:r w:rsidR="00C23C52">
                    <w:rPr>
                      <w:rFonts w:ascii="Tahoma" w:hAnsi="Tahoma" w:cs="Tahoma"/>
                      <w:b/>
                      <w:sz w:val="24"/>
                      <w:szCs w:val="24"/>
                      <w:lang w:val="pt-PT"/>
                    </w:rPr>
                    <w:t xml:space="preserve"> 20__/20__</w:t>
                  </w:r>
                </w:p>
              </w:tc>
            </w:tr>
          </w:tbl>
          <w:p w:rsidR="00DC545F" w:rsidRPr="009F1930" w:rsidRDefault="00DC545F" w:rsidP="00DC545F">
            <w:pPr>
              <w:spacing w:beforeAutospacing="0" w:afterAutospacing="0"/>
              <w:jc w:val="left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41" w:rightFromText="141" w:vertAnchor="text" w:horzAnchor="margin" w:tblpY="114"/>
              <w:tblOverlap w:val="never"/>
              <w:tblW w:w="10037" w:type="dxa"/>
              <w:tblInd w:w="0" w:type="dxa"/>
              <w:tblLayout w:type="fixed"/>
              <w:tblCellMar>
                <w:top w:w="44" w:type="dxa"/>
                <w:right w:w="64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3850"/>
              <w:gridCol w:w="2007"/>
              <w:gridCol w:w="1633"/>
            </w:tblGrid>
            <w:tr w:rsidR="00DC545F" w:rsidRPr="000F492A" w:rsidTr="000F492A">
              <w:trPr>
                <w:trHeight w:val="283"/>
              </w:trPr>
              <w:tc>
                <w:tcPr>
                  <w:tcW w:w="100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DC545F" w:rsidRDefault="00DC545F" w:rsidP="00396713">
                  <w:pPr>
                    <w:tabs>
                      <w:tab w:val="left" w:pos="9781"/>
                    </w:tabs>
                    <w:spacing w:line="259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</w:pPr>
                  <w:r w:rsidRPr="00DC545F"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 xml:space="preserve"> </w:t>
                  </w:r>
                  <w:r w:rsidRPr="00DC545F"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>Dados do(a) Aluno(a)</w:t>
                  </w:r>
                </w:p>
              </w:tc>
            </w:tr>
            <w:tr w:rsidR="00DC545F" w:rsidRPr="000F323B" w:rsidTr="000F492A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F323B" w:rsidRDefault="00DC545F" w:rsidP="00396713">
                  <w:pPr>
                    <w:ind w:left="255" w:hanging="14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F32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Nome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F323B" w:rsidRDefault="00DC545F" w:rsidP="00396713">
                  <w:pPr>
                    <w:ind w:left="109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F323B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C545F" w:rsidRPr="000F323B" w:rsidTr="000F492A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F323B" w:rsidRDefault="00DC545F" w:rsidP="00396713">
                  <w:pPr>
                    <w:ind w:left="255" w:hanging="142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Data de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N</w:t>
                  </w:r>
                  <w:r w:rsidRPr="000F32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ascimento</w:t>
                  </w:r>
                  <w:proofErr w:type="spellEnd"/>
                  <w:r w:rsidRPr="000F32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F323B" w:rsidRDefault="00DC545F" w:rsidP="00396713">
                  <w:pPr>
                    <w:ind w:left="109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F323B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F323B" w:rsidRDefault="00DC545F" w:rsidP="00396713">
                  <w:pPr>
                    <w:ind w:left="107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0F32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Idade</w:t>
                  </w:r>
                  <w:proofErr w:type="spellEnd"/>
                  <w:r w:rsidRPr="000F32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F323B" w:rsidRDefault="00DC545F" w:rsidP="00396713">
                  <w:pPr>
                    <w:ind w:left="109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F323B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C545F" w:rsidRPr="000F323B" w:rsidTr="000F492A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F323B" w:rsidRDefault="00F27473" w:rsidP="00396713">
                  <w:pPr>
                    <w:ind w:left="255" w:hanging="142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0F32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Encarregado</w:t>
                  </w:r>
                  <w:proofErr w:type="spellEnd"/>
                  <w:r w:rsidRPr="0027261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(a)</w:t>
                  </w:r>
                  <w:r>
                    <w:rPr>
                      <w:rFonts w:ascii="Tahoma" w:hAnsi="Tahoma" w:cs="Tahoma"/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0F32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Educação</w:t>
                  </w:r>
                  <w:proofErr w:type="spellEnd"/>
                  <w:r w:rsidRPr="000F32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F323B" w:rsidRDefault="00DC545F" w:rsidP="00396713">
                  <w:pPr>
                    <w:ind w:left="109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F323B" w:rsidRDefault="00F27473" w:rsidP="00396713">
                  <w:pPr>
                    <w:ind w:left="109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C2321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Telefone</w:t>
                  </w:r>
                  <w:proofErr w:type="spellEnd"/>
                  <w:r w:rsidRPr="00C2321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5018F7" w:rsidRDefault="00DC545F" w:rsidP="00396713">
                  <w:pPr>
                    <w:ind w:left="109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F32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C545F" w:rsidRPr="000F323B" w:rsidTr="000F492A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F323B" w:rsidRDefault="00F27473" w:rsidP="00396713">
                  <w:pPr>
                    <w:ind w:left="255" w:hanging="142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Nível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Ensino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F323B" w:rsidRDefault="005018F7" w:rsidP="00396713">
                  <w:pPr>
                    <w:ind w:left="109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114F75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C23212" w:rsidRDefault="00F27473" w:rsidP="00396713">
                  <w:pPr>
                    <w:ind w:left="109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Grupo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;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Ano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Turma</w:t>
                  </w:r>
                  <w:proofErr w:type="spellEnd"/>
                  <w:r w:rsidRPr="000F32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F323B" w:rsidRDefault="00DC545F" w:rsidP="00396713">
                  <w:pPr>
                    <w:ind w:left="109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C545F" w:rsidRPr="000F323B" w:rsidTr="000F492A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F323B" w:rsidRDefault="00DC545F" w:rsidP="00396713">
                  <w:pPr>
                    <w:ind w:left="255" w:right="-201" w:hanging="142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F32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Escola: 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F323B" w:rsidRDefault="00DC545F" w:rsidP="00396713">
                  <w:pPr>
                    <w:ind w:left="109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C545F" w:rsidRPr="003E3749" w:rsidTr="000F492A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3E3749" w:rsidRDefault="003E3749" w:rsidP="00396713">
                  <w:pPr>
                    <w:ind w:left="255" w:right="-198" w:hanging="142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  <w:r w:rsidRPr="003E3749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Educ.(a)/Prof. Tit./DT: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3E3749" w:rsidRDefault="00DC545F" w:rsidP="00396713">
                  <w:pPr>
                    <w:ind w:left="109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DC545F" w:rsidRPr="003E3749" w:rsidRDefault="00F26834" w:rsidP="00F8011A">
            <w:pPr>
              <w:spacing w:beforeAutospacing="0" w:afterAutospacing="0"/>
              <w:rPr>
                <w:lang w:val="en-U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pt-PT" w:eastAsia="pt-PT"/>
              </w:rPr>
              <w:drawing>
                <wp:anchor distT="0" distB="0" distL="114300" distR="114300" simplePos="0" relativeHeight="251659264" behindDoc="0" locked="0" layoutInCell="1" allowOverlap="1" wp14:anchorId="15F66BA9" wp14:editId="298CE3C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-2065655</wp:posOffset>
                  </wp:positionV>
                  <wp:extent cx="796925" cy="393700"/>
                  <wp:effectExtent l="0" t="0" r="3175" b="6350"/>
                  <wp:wrapNone/>
                  <wp:docPr id="3" name="Imagem 3" descr="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18"/>
                <w:szCs w:val="18"/>
                <w:lang w:val="pt-PT" w:eastAsia="pt-PT"/>
              </w:rPr>
              <w:drawing>
                <wp:anchor distT="0" distB="0" distL="114300" distR="114300" simplePos="0" relativeHeight="251661312" behindDoc="0" locked="0" layoutInCell="1" allowOverlap="1" wp14:anchorId="1D0AF14F" wp14:editId="47D81706">
                  <wp:simplePos x="0" y="0"/>
                  <wp:positionH relativeFrom="column">
                    <wp:posOffset>5698490</wp:posOffset>
                  </wp:positionH>
                  <wp:positionV relativeFrom="paragraph">
                    <wp:posOffset>-2140585</wp:posOffset>
                  </wp:positionV>
                  <wp:extent cx="561340" cy="464820"/>
                  <wp:effectExtent l="0" t="0" r="0" b="0"/>
                  <wp:wrapNone/>
                  <wp:docPr id="7" name="Imagem 7" descr="Descrição: Descrição: Descrição: Logo da 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Descrição: Logo da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4BBB" w:rsidRPr="00F569EB" w:rsidTr="000F492A">
        <w:tc>
          <w:tcPr>
            <w:tcW w:w="5000" w:type="pct"/>
            <w:shd w:val="clear" w:color="auto" w:fill="auto"/>
          </w:tcPr>
          <w:p w:rsidR="003E4BBB" w:rsidRPr="003E3749" w:rsidRDefault="003E4BBB" w:rsidP="00F8011A">
            <w:pPr>
              <w:spacing w:beforeAutospacing="0" w:afterAutospacing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tbl>
            <w:tblPr>
              <w:tblStyle w:val="TableNormal1"/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0"/>
            </w:tblGrid>
            <w:tr w:rsidR="00F569EB" w:rsidRPr="000F492A" w:rsidTr="000F492A">
              <w:trPr>
                <w:trHeight w:val="283"/>
              </w:trPr>
              <w:tc>
                <w:tcPr>
                  <w:tcW w:w="10060" w:type="dxa"/>
                  <w:shd w:val="clear" w:color="auto" w:fill="D9D9D9" w:themeFill="background1" w:themeFillShade="D9"/>
                  <w:vAlign w:val="center"/>
                </w:tcPr>
                <w:p w:rsidR="00F569EB" w:rsidRPr="00172C74" w:rsidRDefault="0023753C" w:rsidP="00DF5358">
                  <w:pPr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w w:val="81"/>
                      <w:sz w:val="18"/>
                      <w:szCs w:val="18"/>
                      <w:lang w:val="pt-PT"/>
                    </w:rPr>
                  </w:pPr>
                  <w:r w:rsidRPr="003E3749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234650" w:rsidRPr="00234650"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 xml:space="preserve">Explicitação </w:t>
                  </w:r>
                  <w:r w:rsidR="002304EE"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>do pedido</w:t>
                  </w:r>
                  <w:r w:rsidR="00234650"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 xml:space="preserve"> </w:t>
                  </w:r>
                  <w:r w:rsidR="00F569EB" w:rsidRPr="00172C74">
                    <w:rPr>
                      <w:rFonts w:ascii="Tahoma" w:hAnsi="Tahoma" w:cs="Tahoma"/>
                      <w:w w:val="81"/>
                      <w:sz w:val="16"/>
                      <w:szCs w:val="16"/>
                      <w:lang w:val="pt-PT"/>
                    </w:rPr>
                    <w:t>(</w:t>
                  </w:r>
                  <w:r w:rsidR="002304EE">
                    <w:rPr>
                      <w:rFonts w:ascii="Tahoma" w:hAnsi="Tahoma" w:cs="Tahoma"/>
                      <w:w w:val="81"/>
                      <w:sz w:val="16"/>
                      <w:szCs w:val="16"/>
                      <w:lang w:val="pt-PT"/>
                    </w:rPr>
                    <w:t xml:space="preserve">breve descrição do motivo, </w:t>
                  </w:r>
                  <w:r w:rsidR="00F569EB" w:rsidRPr="00172C74">
                    <w:rPr>
                      <w:rFonts w:ascii="Tahoma" w:hAnsi="Tahoma" w:cs="Tahoma"/>
                      <w:w w:val="81"/>
                      <w:sz w:val="16"/>
                      <w:szCs w:val="16"/>
                      <w:lang w:val="pt-PT"/>
                    </w:rPr>
                    <w:t>baseado em evidências da avaliação e monitorização da intervenção já efetuada; comportamento; socialização, autonomia, participação, entre outras).</w:t>
                  </w:r>
                </w:p>
              </w:tc>
            </w:tr>
            <w:tr w:rsidR="00F569EB" w:rsidRPr="000F492A" w:rsidTr="000F492A">
              <w:trPr>
                <w:trHeight w:val="762"/>
              </w:trPr>
              <w:tc>
                <w:tcPr>
                  <w:tcW w:w="10060" w:type="dxa"/>
                </w:tcPr>
                <w:p w:rsidR="00F569EB" w:rsidRDefault="00F569EB" w:rsidP="00DF5358">
                  <w:pPr>
                    <w:framePr w:hSpace="141" w:wrap="around" w:vAnchor="text" w:hAnchor="margin" w:x="-147" w:y="-410"/>
                    <w:rPr>
                      <w:sz w:val="18"/>
                      <w:szCs w:val="18"/>
                      <w:lang w:val="pt-PT"/>
                    </w:rPr>
                  </w:pPr>
                </w:p>
                <w:p w:rsidR="000E3A97" w:rsidRDefault="000E3A97" w:rsidP="00DF5358">
                  <w:pPr>
                    <w:framePr w:hSpace="141" w:wrap="around" w:vAnchor="text" w:hAnchor="margin" w:x="-147" w:y="-410"/>
                    <w:rPr>
                      <w:sz w:val="18"/>
                      <w:szCs w:val="18"/>
                      <w:lang w:val="pt-PT"/>
                    </w:rPr>
                  </w:pPr>
                </w:p>
                <w:p w:rsidR="000E3A97" w:rsidRDefault="000E3A97" w:rsidP="00DF5358">
                  <w:pPr>
                    <w:framePr w:hSpace="141" w:wrap="around" w:vAnchor="text" w:hAnchor="margin" w:x="-147" w:y="-410"/>
                    <w:rPr>
                      <w:sz w:val="18"/>
                      <w:szCs w:val="18"/>
                      <w:lang w:val="pt-PT"/>
                    </w:rPr>
                  </w:pPr>
                </w:p>
                <w:p w:rsidR="000E3A97" w:rsidRPr="005018F7" w:rsidRDefault="000E3A97" w:rsidP="00DF5358">
                  <w:pPr>
                    <w:framePr w:hSpace="141" w:wrap="around" w:vAnchor="text" w:hAnchor="margin" w:x="-147" w:y="-410"/>
                    <w:rPr>
                      <w:sz w:val="18"/>
                      <w:szCs w:val="18"/>
                      <w:lang w:val="pt-PT"/>
                    </w:rPr>
                  </w:pPr>
                </w:p>
              </w:tc>
            </w:tr>
          </w:tbl>
          <w:tbl>
            <w:tblPr>
              <w:tblStyle w:val="TableNormal1"/>
              <w:tblpPr w:leftFromText="141" w:rightFromText="141" w:vertAnchor="text" w:horzAnchor="margin" w:tblpY="373"/>
              <w:tblOverlap w:val="never"/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0"/>
            </w:tblGrid>
            <w:tr w:rsidR="00172C74" w:rsidRPr="000F492A" w:rsidTr="000F492A">
              <w:trPr>
                <w:trHeight w:val="283"/>
              </w:trPr>
              <w:tc>
                <w:tcPr>
                  <w:tcW w:w="10060" w:type="dxa"/>
                  <w:shd w:val="clear" w:color="auto" w:fill="D9D9D9" w:themeFill="background1" w:themeFillShade="D9"/>
                  <w:vAlign w:val="center"/>
                </w:tcPr>
                <w:p w:rsidR="00172C74" w:rsidRPr="00234650" w:rsidRDefault="0023753C" w:rsidP="001378E6">
                  <w:pPr>
                    <w:rPr>
                      <w:rFonts w:ascii="Tahoma" w:hAnsi="Tahoma" w:cs="Tahoma"/>
                      <w:b/>
                      <w:w w:val="90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 xml:space="preserve"> </w:t>
                  </w:r>
                  <w:r w:rsidR="00234650" w:rsidRPr="00234650"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>Percurso escolar</w:t>
                  </w:r>
                  <w:r w:rsidR="00172C74" w:rsidRPr="00172C74">
                    <w:rPr>
                      <w:rFonts w:ascii="Tahoma" w:hAnsi="Tahoma" w:cs="Tahoma"/>
                      <w:b/>
                      <w:w w:val="90"/>
                      <w:sz w:val="18"/>
                      <w:szCs w:val="18"/>
                      <w:lang w:val="pt-PT"/>
                    </w:rPr>
                    <w:t xml:space="preserve"> </w:t>
                  </w:r>
                  <w:r w:rsidR="00172C74" w:rsidRPr="00172C74">
                    <w:rPr>
                      <w:rFonts w:ascii="Tahoma" w:hAnsi="Tahoma" w:cs="Tahoma"/>
                      <w:w w:val="90"/>
                      <w:sz w:val="16"/>
                      <w:szCs w:val="16"/>
                      <w:lang w:val="pt-PT"/>
                    </w:rPr>
                    <w:t>(descrever sucintamente o percurso do aluno, discriminando aspetos mais relevantes: retenções, acompanhamento pela intervenção precoce; adiamento de escolaridade).</w:t>
                  </w:r>
                </w:p>
              </w:tc>
            </w:tr>
            <w:tr w:rsidR="002304EE" w:rsidRPr="000F492A" w:rsidTr="000F492A">
              <w:trPr>
                <w:trHeight w:val="3396"/>
              </w:trPr>
              <w:tc>
                <w:tcPr>
                  <w:tcW w:w="10060" w:type="dxa"/>
                </w:tcPr>
                <w:p w:rsidR="002304EE" w:rsidRPr="000E3A97" w:rsidRDefault="002304EE" w:rsidP="002304EE">
                  <w:pPr>
                    <w:rPr>
                      <w:rFonts w:ascii="Tahoma" w:eastAsia="Arial" w:hAnsi="Tahoma" w:cs="Tahoma"/>
                      <w:sz w:val="18"/>
                      <w:szCs w:val="18"/>
                      <w:lang w:val="pt-PT" w:eastAsia="pt-PT" w:bidi="pt-PT"/>
                    </w:rPr>
                  </w:pPr>
                </w:p>
                <w:tbl>
                  <w:tblPr>
                    <w:tblStyle w:val="Tabelacomgrelha"/>
                    <w:tblW w:w="10024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91"/>
                    <w:gridCol w:w="583"/>
                    <w:gridCol w:w="642"/>
                    <w:gridCol w:w="2408"/>
                  </w:tblGrid>
                  <w:tr w:rsidR="002304EE" w:rsidRPr="000E3A97" w:rsidTr="000F492A">
                    <w:trPr>
                      <w:trHeight w:val="101"/>
                    </w:trPr>
                    <w:tc>
                      <w:tcPr>
                        <w:tcW w:w="3188" w:type="pct"/>
                        <w:shd w:val="clear" w:color="auto" w:fill="auto"/>
                        <w:vAlign w:val="center"/>
                      </w:tcPr>
                      <w:p w:rsidR="002304EE" w:rsidRPr="002304EE" w:rsidRDefault="002304EE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318"/>
                          </w:tabs>
                          <w:spacing w:before="100" w:after="10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pct"/>
                        <w:vAlign w:val="center"/>
                      </w:tcPr>
                      <w:p w:rsidR="002304EE" w:rsidRPr="000E3A97" w:rsidRDefault="002304EE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318"/>
                          </w:tabs>
                          <w:spacing w:before="100" w:after="100" w:line="360" w:lineRule="auto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Sim</w:t>
                        </w:r>
                      </w:p>
                    </w:tc>
                    <w:tc>
                      <w:tcPr>
                        <w:tcW w:w="320" w:type="pct"/>
                        <w:vAlign w:val="center"/>
                      </w:tcPr>
                      <w:p w:rsidR="002304EE" w:rsidRPr="000E3A97" w:rsidRDefault="002304EE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318"/>
                          </w:tabs>
                          <w:spacing w:before="100" w:after="100" w:line="360" w:lineRule="auto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Não</w:t>
                        </w:r>
                      </w:p>
                    </w:tc>
                    <w:tc>
                      <w:tcPr>
                        <w:tcW w:w="1201" w:type="pct"/>
                        <w:vAlign w:val="center"/>
                      </w:tcPr>
                      <w:p w:rsidR="002304EE" w:rsidRPr="000E3A97" w:rsidRDefault="002304EE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318"/>
                          </w:tabs>
                          <w:spacing w:before="100" w:after="100" w:line="360" w:lineRule="auto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21E3D" w:rsidRPr="000E3A97" w:rsidTr="000F492A">
                    <w:trPr>
                      <w:trHeight w:val="82"/>
                    </w:trPr>
                    <w:tc>
                      <w:tcPr>
                        <w:tcW w:w="3188" w:type="pct"/>
                        <w:shd w:val="clear" w:color="auto" w:fill="auto"/>
                        <w:vAlign w:val="center"/>
                      </w:tcPr>
                      <w:p w:rsidR="00221E3D" w:rsidRPr="002304EE" w:rsidRDefault="00221E3D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454"/>
                          </w:tabs>
                          <w:spacing w:before="100" w:after="10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304E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Apoio em intervenção precoce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                                                              </w:t>
                        </w:r>
                      </w:p>
                    </w:tc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2550270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91" w:type="pct"/>
                            <w:shd w:val="clear" w:color="auto" w:fill="auto"/>
                            <w:vAlign w:val="center"/>
                          </w:tcPr>
                          <w:p w:rsidR="00221E3D" w:rsidRPr="002304EE" w:rsidRDefault="00221E3D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-1558421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20" w:type="pct"/>
                            <w:vAlign w:val="center"/>
                          </w:tcPr>
                          <w:p w:rsidR="00221E3D" w:rsidRPr="002304EE" w:rsidRDefault="00221E3D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01" w:type="pct"/>
                        <w:vAlign w:val="center"/>
                      </w:tcPr>
                      <w:p w:rsidR="00221E3D" w:rsidRPr="002304EE" w:rsidRDefault="00221E3D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lef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Anexar PIIP</w:t>
                        </w:r>
                      </w:p>
                    </w:tc>
                  </w:tr>
                  <w:tr w:rsidR="00221E3D" w:rsidRPr="000E3A97" w:rsidTr="000F492A">
                    <w:trPr>
                      <w:trHeight w:val="82"/>
                    </w:trPr>
                    <w:tc>
                      <w:tcPr>
                        <w:tcW w:w="3188" w:type="pct"/>
                        <w:shd w:val="clear" w:color="auto" w:fill="auto"/>
                        <w:vAlign w:val="center"/>
                      </w:tcPr>
                      <w:p w:rsidR="00221E3D" w:rsidRPr="002304EE" w:rsidRDefault="00221E3D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454"/>
                          </w:tabs>
                          <w:spacing w:before="100" w:after="10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304E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Frequência de JI </w:t>
                        </w:r>
                      </w:p>
                    </w:tc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6364620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91" w:type="pct"/>
                            <w:shd w:val="clear" w:color="auto" w:fill="auto"/>
                            <w:vAlign w:val="center"/>
                          </w:tcPr>
                          <w:p w:rsidR="00221E3D" w:rsidRPr="002304EE" w:rsidRDefault="00221E3D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-1597742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20" w:type="pct"/>
                            <w:vAlign w:val="center"/>
                          </w:tcPr>
                          <w:p w:rsidR="00221E3D" w:rsidRPr="002304EE" w:rsidRDefault="00221E3D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01" w:type="pct"/>
                        <w:vAlign w:val="center"/>
                      </w:tcPr>
                      <w:p w:rsidR="00221E3D" w:rsidRPr="002304EE" w:rsidRDefault="00221E3D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lef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Ano(s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):</w:t>
                        </w:r>
                      </w:p>
                    </w:tc>
                  </w:tr>
                  <w:tr w:rsidR="00221E3D" w:rsidRPr="000E3A97" w:rsidTr="000F492A">
                    <w:trPr>
                      <w:trHeight w:val="82"/>
                    </w:trPr>
                    <w:tc>
                      <w:tcPr>
                        <w:tcW w:w="3188" w:type="pct"/>
                        <w:shd w:val="clear" w:color="auto" w:fill="auto"/>
                        <w:vAlign w:val="center"/>
                      </w:tcPr>
                      <w:p w:rsidR="00221E3D" w:rsidRPr="002304EE" w:rsidRDefault="00221E3D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454"/>
                          </w:tabs>
                          <w:spacing w:before="100" w:after="10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304E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Antecipação ou adiamento da matrícula no 1º ciclo do ensino básico </w:t>
                        </w:r>
                      </w:p>
                    </w:tc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7329716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91" w:type="pct"/>
                            <w:shd w:val="clear" w:color="auto" w:fill="auto"/>
                            <w:vAlign w:val="center"/>
                          </w:tcPr>
                          <w:p w:rsidR="00221E3D" w:rsidRPr="002304EE" w:rsidRDefault="00221E3D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20356216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20" w:type="pct"/>
                            <w:vAlign w:val="center"/>
                          </w:tcPr>
                          <w:p w:rsidR="00221E3D" w:rsidRPr="002304EE" w:rsidRDefault="00221E3D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01" w:type="pct"/>
                        <w:vAlign w:val="center"/>
                      </w:tcPr>
                      <w:p w:rsidR="00221E3D" w:rsidRPr="002304EE" w:rsidRDefault="00221E3D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lef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21E3D" w:rsidRPr="000E3A97" w:rsidTr="000F492A">
                    <w:trPr>
                      <w:trHeight w:val="82"/>
                    </w:trPr>
                    <w:tc>
                      <w:tcPr>
                        <w:tcW w:w="3188" w:type="pct"/>
                        <w:shd w:val="clear" w:color="auto" w:fill="auto"/>
                        <w:vAlign w:val="center"/>
                      </w:tcPr>
                      <w:p w:rsidR="00221E3D" w:rsidRPr="002304EE" w:rsidRDefault="00221E3D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454"/>
                          </w:tabs>
                          <w:spacing w:before="100" w:after="10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304E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Retenções </w:t>
                        </w:r>
                      </w:p>
                    </w:tc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-1950023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91" w:type="pct"/>
                            <w:shd w:val="clear" w:color="auto" w:fill="auto"/>
                            <w:vAlign w:val="center"/>
                          </w:tcPr>
                          <w:p w:rsidR="00221E3D" w:rsidRPr="002304EE" w:rsidRDefault="00221E3D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-14615642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20" w:type="pct"/>
                            <w:vAlign w:val="center"/>
                          </w:tcPr>
                          <w:p w:rsidR="00221E3D" w:rsidRPr="002304EE" w:rsidRDefault="00221E3D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01" w:type="pct"/>
                        <w:vAlign w:val="center"/>
                      </w:tcPr>
                      <w:p w:rsidR="00221E3D" w:rsidRPr="002304EE" w:rsidRDefault="00221E3D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lef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Ano(s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):</w:t>
                        </w:r>
                      </w:p>
                    </w:tc>
                  </w:tr>
                  <w:tr w:rsidR="00221E3D" w:rsidRPr="000E3A97" w:rsidTr="000F492A">
                    <w:trPr>
                      <w:trHeight w:val="115"/>
                    </w:trPr>
                    <w:tc>
                      <w:tcPr>
                        <w:tcW w:w="3188" w:type="pct"/>
                        <w:shd w:val="clear" w:color="auto" w:fill="auto"/>
                        <w:vAlign w:val="center"/>
                      </w:tcPr>
                      <w:p w:rsidR="00221E3D" w:rsidRPr="000E3A97" w:rsidRDefault="00221E3D" w:rsidP="00DF5358">
                        <w:pPr>
                          <w:framePr w:hSpace="141" w:wrap="around" w:vAnchor="text" w:hAnchor="margin" w:x="-147" w:y="-410"/>
                          <w:tabs>
                            <w:tab w:val="left" w:pos="454"/>
                          </w:tabs>
                          <w:spacing w:before="100" w:after="10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 w:rsidRPr="000E3A97"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 xml:space="preserve">Assiduidade </w:t>
                        </w:r>
                      </w:p>
                    </w:tc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2516272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91" w:type="pct"/>
                            <w:shd w:val="clear" w:color="auto" w:fill="auto"/>
                            <w:vAlign w:val="center"/>
                          </w:tcPr>
                          <w:p w:rsidR="00221E3D" w:rsidRPr="002304EE" w:rsidRDefault="00221E3D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5588369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20" w:type="pct"/>
                            <w:vAlign w:val="center"/>
                          </w:tcPr>
                          <w:p w:rsidR="00221E3D" w:rsidRPr="002304EE" w:rsidRDefault="00221E3D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01" w:type="pct"/>
                        <w:vAlign w:val="center"/>
                      </w:tcPr>
                      <w:p w:rsidR="00221E3D" w:rsidRPr="000E3A97" w:rsidRDefault="00221E3D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left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</w:p>
                    </w:tc>
                  </w:tr>
                  <w:tr w:rsidR="00221E3D" w:rsidRPr="000E3A97" w:rsidTr="000F492A">
                    <w:trPr>
                      <w:trHeight w:val="82"/>
                    </w:trPr>
                    <w:tc>
                      <w:tcPr>
                        <w:tcW w:w="3188" w:type="pct"/>
                        <w:shd w:val="clear" w:color="auto" w:fill="auto"/>
                        <w:vAlign w:val="center"/>
                      </w:tcPr>
                      <w:p w:rsidR="00221E3D" w:rsidRPr="002304EE" w:rsidRDefault="00221E3D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454"/>
                          </w:tabs>
                          <w:spacing w:before="100" w:after="10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304E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Apoios educativos em anos anteriores </w:t>
                        </w:r>
                      </w:p>
                    </w:tc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-19121532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91" w:type="pct"/>
                            <w:shd w:val="clear" w:color="auto" w:fill="auto"/>
                            <w:vAlign w:val="center"/>
                          </w:tcPr>
                          <w:p w:rsidR="00221E3D" w:rsidRPr="002304EE" w:rsidRDefault="00221E3D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-3021618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20" w:type="pct"/>
                            <w:vAlign w:val="center"/>
                          </w:tcPr>
                          <w:p w:rsidR="00221E3D" w:rsidRPr="002304EE" w:rsidRDefault="00221E3D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01" w:type="pct"/>
                        <w:vAlign w:val="center"/>
                      </w:tcPr>
                      <w:p w:rsidR="00221E3D" w:rsidRPr="002304EE" w:rsidRDefault="00221E3D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lef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Ano(s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):</w:t>
                        </w:r>
                      </w:p>
                    </w:tc>
                  </w:tr>
                  <w:tr w:rsidR="000F492A" w:rsidRPr="000E3A97" w:rsidTr="000F492A">
                    <w:trPr>
                      <w:trHeight w:val="82"/>
                    </w:trPr>
                    <w:tc>
                      <w:tcPr>
                        <w:tcW w:w="3188" w:type="pct"/>
                        <w:shd w:val="clear" w:color="auto" w:fill="auto"/>
                        <w:vAlign w:val="center"/>
                      </w:tcPr>
                      <w:p w:rsidR="000F492A" w:rsidRPr="000E3A97" w:rsidRDefault="000F492A" w:rsidP="00DF5358">
                        <w:pPr>
                          <w:framePr w:hSpace="141" w:wrap="around" w:vAnchor="text" w:hAnchor="margin" w:x="-147" w:y="-410"/>
                          <w:tabs>
                            <w:tab w:val="left" w:pos="454"/>
                          </w:tabs>
                          <w:spacing w:before="100" w:after="100" w:line="360" w:lineRule="auto"/>
                          <w:ind w:left="-68" w:firstLine="68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 w:rsidRPr="000E3A97"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Medidas universais implementadas</w:t>
                        </w:r>
                      </w:p>
                    </w:tc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4684836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91" w:type="pct"/>
                            <w:shd w:val="clear" w:color="auto" w:fill="auto"/>
                            <w:vAlign w:val="center"/>
                          </w:tcPr>
                          <w:p w:rsidR="000F492A" w:rsidRPr="002304EE" w:rsidRDefault="000F492A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4960783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20" w:type="pct"/>
                            <w:vAlign w:val="center"/>
                          </w:tcPr>
                          <w:p w:rsidR="000F492A" w:rsidRPr="002304EE" w:rsidRDefault="000F492A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01" w:type="pct"/>
                        <w:vAlign w:val="center"/>
                      </w:tcPr>
                      <w:p w:rsidR="000F492A" w:rsidRPr="000E3A97" w:rsidRDefault="000F492A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left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Anexar Documento</w:t>
                        </w:r>
                      </w:p>
                    </w:tc>
                  </w:tr>
                  <w:tr w:rsidR="000F492A" w:rsidRPr="000F492A" w:rsidTr="000F492A">
                    <w:trPr>
                      <w:trHeight w:val="115"/>
                    </w:trPr>
                    <w:tc>
                      <w:tcPr>
                        <w:tcW w:w="3188" w:type="pct"/>
                        <w:shd w:val="clear" w:color="auto" w:fill="auto"/>
                        <w:vAlign w:val="center"/>
                      </w:tcPr>
                      <w:p w:rsidR="000F492A" w:rsidRPr="000F492A" w:rsidRDefault="000F492A" w:rsidP="00DF5358">
                        <w:pPr>
                          <w:framePr w:hSpace="141" w:wrap="around" w:vAnchor="text" w:hAnchor="margin" w:x="-147" w:y="-410"/>
                          <w:tabs>
                            <w:tab w:val="left" w:pos="454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4"/>
                            <w:szCs w:val="14"/>
                            <w:lang w:val="pt-PT" w:eastAsia="pt-PT" w:bidi="pt-PT"/>
                          </w:rPr>
                        </w:pPr>
                        <w:r w:rsidRPr="000F492A">
                          <w:rPr>
                            <w:rFonts w:ascii="Tahoma" w:eastAsia="Arial" w:hAnsi="Tahoma" w:cs="Tahoma"/>
                            <w:noProof/>
                            <w:sz w:val="18"/>
                            <w:szCs w:val="18"/>
                            <w:lang w:val="pt-PT" w:eastAsia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2576" behindDoc="0" locked="0" layoutInCell="1" allowOverlap="1" wp14:anchorId="47F82B47" wp14:editId="16A1246D">
                                  <wp:simplePos x="0" y="0"/>
                                  <wp:positionH relativeFrom="column">
                                    <wp:posOffset>739775</wp:posOffset>
                                  </wp:positionH>
                                  <wp:positionV relativeFrom="paragraph">
                                    <wp:posOffset>194310</wp:posOffset>
                                  </wp:positionV>
                                  <wp:extent cx="95250" cy="95250"/>
                                  <wp:effectExtent l="0" t="0" r="19050" b="19050"/>
                                  <wp:wrapNone/>
                                  <wp:docPr id="6" name="Retângulo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tângulo 1" o:spid="_x0000_s1026" style="position:absolute;margin-left:58.25pt;margin-top:15.3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" fillcolor="window" strokecolor="windowText" strokeweight=".5pt"/>
                              </w:pict>
                            </mc:Fallback>
                          </mc:AlternateContent>
                        </w:r>
                        <w:r w:rsidRPr="000F492A">
                          <w:rPr>
                            <w:rFonts w:ascii="Tahoma" w:eastAsia="Arial" w:hAnsi="Tahoma" w:cs="Tahoma"/>
                            <w:noProof/>
                            <w:sz w:val="18"/>
                            <w:szCs w:val="18"/>
                            <w:lang w:val="pt-PT" w:eastAsia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3EFF3713" wp14:editId="5FF0A6B2">
                                  <wp:simplePos x="0" y="0"/>
                                  <wp:positionH relativeFrom="column">
                                    <wp:posOffset>302895</wp:posOffset>
                                  </wp:positionH>
                                  <wp:positionV relativeFrom="paragraph">
                                    <wp:posOffset>194310</wp:posOffset>
                                  </wp:positionV>
                                  <wp:extent cx="95250" cy="95250"/>
                                  <wp:effectExtent l="0" t="0" r="19050" b="19050"/>
                                  <wp:wrapNone/>
                                  <wp:docPr id="5" name="Retângulo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tângulo 1" o:spid="_x0000_s1026" style="position:absolute;margin-left:23.85pt;margin-top:15.3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" fillcolor="window" strokecolor="windowText" strokeweight=".5pt"/>
                              </w:pict>
                            </mc:Fallback>
                          </mc:AlternateContent>
                        </w:r>
                        <w:r w:rsidRPr="000F492A">
                          <w:rPr>
                            <w:rFonts w:ascii="Tahoma" w:eastAsia="Arial" w:hAnsi="Tahoma" w:cs="Tahoma"/>
                            <w:noProof/>
                            <w:sz w:val="18"/>
                            <w:szCs w:val="18"/>
                            <w:lang w:val="pt-PT" w:eastAsia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2E37EFDA" wp14:editId="32F95B55">
                                  <wp:simplePos x="0" y="0"/>
                                  <wp:positionH relativeFrom="column">
                                    <wp:posOffset>3378200</wp:posOffset>
                                  </wp:positionH>
                                  <wp:positionV relativeFrom="paragraph">
                                    <wp:posOffset>43180</wp:posOffset>
                                  </wp:positionV>
                                  <wp:extent cx="95250" cy="95250"/>
                                  <wp:effectExtent l="0" t="0" r="19050" b="19050"/>
                                  <wp:wrapNone/>
                                  <wp:docPr id="4" name="Retângulo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tângulo 1" o:spid="_x0000_s1026" style="position:absolute;margin-left:266pt;margin-top:3.4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" fillcolor="window" strokecolor="windowText" strokeweight=".5pt"/>
                              </w:pict>
                            </mc:Fallback>
                          </mc:AlternateContent>
                        </w:r>
                        <w:r w:rsidRPr="000F492A">
                          <w:rPr>
                            <w:rFonts w:ascii="Tahoma" w:eastAsia="Arial" w:hAnsi="Tahoma" w:cs="Tahoma"/>
                            <w:noProof/>
                            <w:sz w:val="18"/>
                            <w:szCs w:val="18"/>
                            <w:lang w:val="pt-PT" w:eastAsia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 wp14:anchorId="23319D41" wp14:editId="416A8421">
                                  <wp:simplePos x="0" y="0"/>
                                  <wp:positionH relativeFrom="column">
                                    <wp:posOffset>2762885</wp:posOffset>
                                  </wp:positionH>
                                  <wp:positionV relativeFrom="paragraph">
                                    <wp:posOffset>32385</wp:posOffset>
                                  </wp:positionV>
                                  <wp:extent cx="95250" cy="95250"/>
                                  <wp:effectExtent l="0" t="0" r="19050" b="19050"/>
                                  <wp:wrapNone/>
                                  <wp:docPr id="2" name="Retângulo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tângulo 1" o:spid="_x0000_s1026" style="position:absolute;margin-left:217.55pt;margin-top:2.55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" fillcolor="window" strokecolor="windowText" strokeweight=".5pt"/>
                              </w:pict>
                            </mc:Fallback>
                          </mc:AlternateContent>
                        </w:r>
                        <w:r w:rsidRPr="000F492A">
                          <w:rPr>
                            <w:rFonts w:ascii="Tahoma" w:eastAsia="Arial" w:hAnsi="Tahoma" w:cs="Tahoma"/>
                            <w:noProof/>
                            <w:sz w:val="18"/>
                            <w:szCs w:val="18"/>
                            <w:lang w:val="pt-PT" w:eastAsia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2E5BC4B3" wp14:editId="1195D149">
                                  <wp:simplePos x="0" y="0"/>
                                  <wp:positionH relativeFrom="column">
                                    <wp:posOffset>1983740</wp:posOffset>
                                  </wp:positionH>
                                  <wp:positionV relativeFrom="paragraph">
                                    <wp:posOffset>39370</wp:posOffset>
                                  </wp:positionV>
                                  <wp:extent cx="95250" cy="95250"/>
                                  <wp:effectExtent l="0" t="0" r="19050" b="19050"/>
                                  <wp:wrapNone/>
                                  <wp:docPr id="1" name="Retângulo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tângulo 1" o:spid="_x0000_s1026" style="position:absolute;margin-left:156.2pt;margin-top:3.1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" fillcolor="white [3201]" strokecolor="black [3213]" strokeweight=".5pt"/>
                              </w:pict>
                            </mc:Fallback>
                          </mc:AlternateContent>
                        </w:r>
                        <w:r w:rsidRPr="000F492A"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 xml:space="preserve">Terapias Complementares </w:t>
                        </w:r>
                        <w:r w:rsidRPr="000F492A">
                          <w:rPr>
                            <w:rFonts w:ascii="Tahoma" w:eastAsia="Arial" w:hAnsi="Tahoma" w:cs="Tahoma"/>
                            <w:sz w:val="14"/>
                            <w:szCs w:val="14"/>
                            <w:lang w:val="pt-PT" w:eastAsia="pt-PT" w:bidi="pt-PT"/>
                          </w:rPr>
                          <w:t xml:space="preserve">(Ex: T. da </w:t>
                        </w:r>
                        <w:proofErr w:type="gramStart"/>
                        <w:r w:rsidRPr="000F492A">
                          <w:rPr>
                            <w:rFonts w:ascii="Tahoma" w:eastAsia="Arial" w:hAnsi="Tahoma" w:cs="Tahoma"/>
                            <w:sz w:val="14"/>
                            <w:szCs w:val="14"/>
                            <w:lang w:val="pt-PT" w:eastAsia="pt-PT" w:bidi="pt-PT"/>
                          </w:rPr>
                          <w:t>Fala     ;</w:t>
                        </w:r>
                        <w:proofErr w:type="gramEnd"/>
                        <w:r w:rsidRPr="000F492A">
                          <w:rPr>
                            <w:rFonts w:ascii="Tahoma" w:eastAsia="Arial" w:hAnsi="Tahoma" w:cs="Tahoma"/>
                            <w:sz w:val="14"/>
                            <w:szCs w:val="14"/>
                            <w:lang w:val="pt-PT" w:eastAsia="pt-PT" w:bidi="pt-PT"/>
                          </w:rPr>
                          <w:t xml:space="preserve"> </w:t>
                        </w:r>
                        <w:proofErr w:type="spellStart"/>
                        <w:r w:rsidRPr="000F492A">
                          <w:rPr>
                            <w:rFonts w:ascii="Tahoma" w:eastAsia="Arial" w:hAnsi="Tahoma" w:cs="Tahoma"/>
                            <w:sz w:val="14"/>
                            <w:szCs w:val="14"/>
                            <w:lang w:val="pt-PT" w:eastAsia="pt-PT" w:bidi="pt-PT"/>
                          </w:rPr>
                          <w:t>T.Ocupacional</w:t>
                        </w:r>
                        <w:proofErr w:type="spellEnd"/>
                        <w:r w:rsidRPr="000F492A">
                          <w:rPr>
                            <w:rFonts w:ascii="Tahoma" w:eastAsia="Arial" w:hAnsi="Tahoma" w:cs="Tahoma"/>
                            <w:sz w:val="14"/>
                            <w:szCs w:val="14"/>
                            <w:lang w:val="pt-PT" w:eastAsia="pt-PT" w:bidi="pt-PT"/>
                          </w:rPr>
                          <w:t xml:space="preserve">      ; Psicologia      ;</w:t>
                        </w:r>
                      </w:p>
                      <w:p w:rsidR="000F492A" w:rsidRPr="000F492A" w:rsidRDefault="000F492A" w:rsidP="00DF5358">
                        <w:pPr>
                          <w:framePr w:hSpace="141" w:wrap="around" w:vAnchor="text" w:hAnchor="margin" w:x="-147" w:y="-410"/>
                          <w:tabs>
                            <w:tab w:val="left" w:pos="454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4"/>
                            <w:szCs w:val="14"/>
                            <w:lang w:val="pt-PT" w:eastAsia="pt-PT" w:bidi="pt-PT"/>
                          </w:rPr>
                        </w:pPr>
                        <w:proofErr w:type="gramStart"/>
                        <w:r w:rsidRPr="000F492A">
                          <w:rPr>
                            <w:rFonts w:ascii="Tahoma" w:eastAsia="Arial" w:hAnsi="Tahoma" w:cs="Tahoma"/>
                            <w:sz w:val="14"/>
                            <w:szCs w:val="14"/>
                            <w:lang w:val="pt-PT" w:eastAsia="pt-PT" w:bidi="pt-PT"/>
                          </w:rPr>
                          <w:t xml:space="preserve">TSEER     </w:t>
                        </w:r>
                        <w:proofErr w:type="gramEnd"/>
                        <w:r w:rsidRPr="000F492A">
                          <w:rPr>
                            <w:rFonts w:ascii="Tahoma" w:eastAsia="Arial" w:hAnsi="Tahoma" w:cs="Tahoma"/>
                            <w:sz w:val="14"/>
                            <w:szCs w:val="14"/>
                            <w:lang w:val="pt-PT" w:eastAsia="pt-PT" w:bidi="pt-PT"/>
                          </w:rPr>
                          <w:t xml:space="preserve">; </w:t>
                        </w:r>
                        <w:proofErr w:type="gramStart"/>
                        <w:r w:rsidRPr="000F492A">
                          <w:rPr>
                            <w:rFonts w:ascii="Tahoma" w:eastAsia="Arial" w:hAnsi="Tahoma" w:cs="Tahoma"/>
                            <w:sz w:val="14"/>
                            <w:szCs w:val="14"/>
                            <w:lang w:val="pt-PT" w:eastAsia="pt-PT" w:bidi="pt-PT"/>
                          </w:rPr>
                          <w:t>Outros     ___________________.</w:t>
                        </w:r>
                        <w:proofErr w:type="gramEnd"/>
                        <w:r w:rsidRPr="000F492A">
                          <w:rPr>
                            <w:rFonts w:ascii="Tahoma" w:eastAsia="Arial" w:hAnsi="Tahoma" w:cs="Tahoma"/>
                            <w:sz w:val="14"/>
                            <w:szCs w:val="14"/>
                            <w:lang w:val="pt-PT" w:eastAsia="pt-PT" w:bidi="pt-PT"/>
                          </w:rPr>
                          <w:t>)</w:t>
                        </w:r>
                        <w:r w:rsidRPr="00334E0A">
                          <w:rPr>
                            <w:rFonts w:ascii="Tahoma" w:eastAsia="Arial" w:hAnsi="Tahoma" w:cs="Tahoma"/>
                            <w:sz w:val="16"/>
                            <w:szCs w:val="16"/>
                            <w:lang w:val="pt-PT" w:eastAsia="pt-PT" w:bidi="pt-PT"/>
                          </w:rPr>
                          <w:t xml:space="preserve"> </w:t>
                        </w:r>
                      </w:p>
                    </w:tc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2221828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91" w:type="pct"/>
                            <w:shd w:val="clear" w:color="auto" w:fill="auto"/>
                            <w:vAlign w:val="center"/>
                          </w:tcPr>
                          <w:p w:rsidR="000F492A" w:rsidRPr="002304EE" w:rsidRDefault="000F492A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-4761472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20" w:type="pct"/>
                            <w:vAlign w:val="center"/>
                          </w:tcPr>
                          <w:p w:rsidR="000F492A" w:rsidRPr="002304EE" w:rsidRDefault="000F492A" w:rsidP="00DF5358">
                            <w:pPr>
                              <w:pStyle w:val="TableParagraph"/>
                              <w:framePr w:hSpace="141" w:wrap="around" w:vAnchor="text" w:hAnchor="margin" w:x="-147" w:y="-410"/>
                              <w:tabs>
                                <w:tab w:val="left" w:pos="0"/>
                              </w:tabs>
                              <w:spacing w:before="100" w:after="10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01" w:type="pct"/>
                        <w:vAlign w:val="center"/>
                      </w:tcPr>
                      <w:p w:rsidR="000F492A" w:rsidRPr="000E3A97" w:rsidRDefault="000F492A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left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Anexar Relatórios</w:t>
                        </w:r>
                      </w:p>
                    </w:tc>
                  </w:tr>
                  <w:tr w:rsidR="000F492A" w:rsidRPr="000F492A" w:rsidTr="000F492A">
                    <w:trPr>
                      <w:trHeight w:val="115"/>
                    </w:trPr>
                    <w:tc>
                      <w:tcPr>
                        <w:tcW w:w="3188" w:type="pct"/>
                        <w:shd w:val="clear" w:color="auto" w:fill="auto"/>
                        <w:vAlign w:val="center"/>
                      </w:tcPr>
                      <w:p w:rsidR="000F492A" w:rsidRPr="000E3A97" w:rsidRDefault="000F492A" w:rsidP="00DF5358">
                        <w:pPr>
                          <w:framePr w:hSpace="141" w:wrap="around" w:vAnchor="text" w:hAnchor="margin" w:x="-147" w:y="-410"/>
                          <w:tabs>
                            <w:tab w:val="left" w:pos="454"/>
                          </w:tabs>
                          <w:spacing w:before="100" w:after="100" w:line="360" w:lineRule="auto"/>
                          <w:ind w:left="-68" w:firstLine="68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</w:p>
                    </w:tc>
                    <w:tc>
                      <w:tcPr>
                        <w:tcW w:w="291" w:type="pct"/>
                        <w:shd w:val="clear" w:color="auto" w:fill="auto"/>
                        <w:vAlign w:val="center"/>
                      </w:tcPr>
                      <w:p w:rsidR="000F492A" w:rsidRPr="002304EE" w:rsidRDefault="000F492A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0" w:type="pct"/>
                        <w:vAlign w:val="center"/>
                      </w:tcPr>
                      <w:p w:rsidR="000F492A" w:rsidRPr="002304EE" w:rsidRDefault="000F492A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pct"/>
                        <w:vAlign w:val="center"/>
                      </w:tcPr>
                      <w:p w:rsidR="000F492A" w:rsidRPr="000E3A97" w:rsidRDefault="000F492A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left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</w:p>
                    </w:tc>
                  </w:tr>
                </w:tbl>
                <w:p w:rsidR="002304EE" w:rsidRPr="00172C74" w:rsidRDefault="002304EE" w:rsidP="002304EE">
                  <w:pPr>
                    <w:rPr>
                      <w:b/>
                      <w:color w:val="C00000"/>
                      <w:w w:val="90"/>
                      <w:lang w:val="pt-PT"/>
                    </w:rPr>
                  </w:pPr>
                </w:p>
              </w:tc>
            </w:tr>
            <w:tr w:rsidR="002304EE" w:rsidRPr="000F492A" w:rsidTr="000F492A">
              <w:trPr>
                <w:trHeight w:val="697"/>
              </w:trPr>
              <w:tc>
                <w:tcPr>
                  <w:tcW w:w="10060" w:type="dxa"/>
                </w:tcPr>
                <w:p w:rsidR="002304EE" w:rsidRPr="00893FC1" w:rsidRDefault="001378E6" w:rsidP="002304EE">
                  <w:pPr>
                    <w:rPr>
                      <w:rFonts w:ascii="Tahoma" w:eastAsia="Arial" w:hAnsi="Tahoma" w:cs="Tahoma"/>
                      <w:w w:val="95"/>
                      <w:sz w:val="16"/>
                      <w:szCs w:val="16"/>
                      <w:lang w:val="pt-PT" w:eastAsia="pt-PT" w:bidi="pt-PT"/>
                    </w:rPr>
                  </w:pPr>
                  <w:r w:rsidRPr="001378E6"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  <w:t xml:space="preserve"> Observações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  <w:t>(</w:t>
                  </w:r>
                  <w:r w:rsidRPr="00893FC1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</w:t>
                  </w:r>
                  <w:r w:rsidR="002304EE" w:rsidRPr="00893FC1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Desenvolver</w:t>
                  </w:r>
                  <w:proofErr w:type="gramEnd"/>
                  <w:r w:rsidR="002304EE" w:rsidRPr="00893FC1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as observaç</w:t>
                  </w:r>
                  <w:r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ões neste espaço, se necessário)</w:t>
                  </w:r>
                </w:p>
                <w:p w:rsidR="002304EE" w:rsidRPr="00893FC1" w:rsidRDefault="002304EE" w:rsidP="000E3A97">
                  <w:pPr>
                    <w:rPr>
                      <w:b/>
                      <w:color w:val="C00000"/>
                      <w:w w:val="90"/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D91FF2" w:rsidRDefault="00D91FF2" w:rsidP="00522590">
            <w:pPr>
              <w:spacing w:beforeAutospacing="0"/>
              <w:rPr>
                <w:rFonts w:ascii="Tahoma" w:hAnsi="Tahoma" w:cs="Tahoma"/>
                <w:sz w:val="20"/>
                <w:lang w:val="pt-PT"/>
              </w:rPr>
            </w:pP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0"/>
            </w:tblGrid>
            <w:tr w:rsidR="00221E3D" w:rsidRPr="000F492A" w:rsidTr="000F492A">
              <w:trPr>
                <w:trHeight w:val="283"/>
              </w:trPr>
              <w:tc>
                <w:tcPr>
                  <w:tcW w:w="10060" w:type="dxa"/>
                  <w:shd w:val="clear" w:color="auto" w:fill="D9D9D9" w:themeFill="background1" w:themeFillShade="D9"/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pacing w:val="-1"/>
                      <w:w w:val="90"/>
                      <w:sz w:val="18"/>
                      <w:szCs w:val="18"/>
                      <w:lang w:val="pt-PT" w:eastAsia="pt-PT" w:bidi="pt-PT"/>
                    </w:rPr>
                  </w:pPr>
                  <w:r w:rsidRPr="00221E3D"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  <w:t>Grau de eficácia das medidas universais implementadas</w:t>
                  </w:r>
                </w:p>
              </w:tc>
            </w:tr>
            <w:tr w:rsidR="00221E3D" w:rsidRPr="000F492A" w:rsidTr="000F492A">
              <w:trPr>
                <w:trHeight w:val="70"/>
              </w:trPr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spacing w:line="360" w:lineRule="auto"/>
                    <w:rPr>
                      <w:rFonts w:ascii="Tahoma" w:eastAsia="Arial" w:hAnsi="Tahoma" w:cs="Tahoma"/>
                      <w:b/>
                      <w:spacing w:val="-2"/>
                      <w:w w:val="71"/>
                      <w:lang w:val="pt-PT" w:eastAsia="pt-PT" w:bidi="pt-PT"/>
                    </w:rPr>
                  </w:pPr>
                </w:p>
                <w:p w:rsidR="00221E3D" w:rsidRDefault="00221E3D" w:rsidP="00DF5358">
                  <w:pPr>
                    <w:framePr w:hSpace="141" w:wrap="around" w:vAnchor="text" w:hAnchor="margin" w:x="-147" w:y="-410"/>
                    <w:tabs>
                      <w:tab w:val="left" w:pos="1695"/>
                    </w:tabs>
                    <w:rPr>
                      <w:lang w:val="pt-PT" w:eastAsia="pt-PT" w:bidi="pt-PT"/>
                    </w:rPr>
                  </w:pPr>
                  <w:r w:rsidRPr="00221E3D">
                    <w:rPr>
                      <w:lang w:val="pt-PT" w:eastAsia="pt-PT" w:bidi="pt-PT"/>
                    </w:rPr>
                    <w:tab/>
                  </w:r>
                </w:p>
                <w:p w:rsidR="000F492A" w:rsidRPr="00221E3D" w:rsidRDefault="000F492A" w:rsidP="00DF5358">
                  <w:pPr>
                    <w:framePr w:hSpace="141" w:wrap="around" w:vAnchor="text" w:hAnchor="margin" w:x="-147" w:y="-410"/>
                    <w:tabs>
                      <w:tab w:val="left" w:pos="1695"/>
                    </w:tabs>
                    <w:rPr>
                      <w:lang w:val="pt-PT" w:eastAsia="pt-PT" w:bidi="pt-PT"/>
                    </w:rPr>
                  </w:pPr>
                </w:p>
              </w:tc>
            </w:tr>
          </w:tbl>
          <w:tbl>
            <w:tblPr>
              <w:tblStyle w:val="TableNormal1"/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0"/>
            </w:tblGrid>
            <w:tr w:rsidR="00F569EB" w:rsidRPr="00221E3D" w:rsidTr="000F492A">
              <w:trPr>
                <w:trHeight w:val="283"/>
              </w:trPr>
              <w:tc>
                <w:tcPr>
                  <w:tcW w:w="10060" w:type="dxa"/>
                  <w:shd w:val="clear" w:color="auto" w:fill="D9D9D9" w:themeFill="background1" w:themeFillShade="D9"/>
                  <w:vAlign w:val="center"/>
                </w:tcPr>
                <w:p w:rsidR="00F569EB" w:rsidRPr="00234650" w:rsidRDefault="0023753C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w w:val="95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lastRenderedPageBreak/>
                    <w:t xml:space="preserve"> </w:t>
                  </w:r>
                  <w:r w:rsidR="0023465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Informações adicionais</w:t>
                  </w:r>
                  <w:r w:rsidR="00F569EB" w:rsidRPr="00F569EB">
                    <w:rPr>
                      <w:rFonts w:ascii="Tahoma" w:hAnsi="Tahoma" w:cs="Tahoma"/>
                      <w:b/>
                      <w:w w:val="95"/>
                    </w:rPr>
                    <w:t xml:space="preserve"> </w:t>
                  </w:r>
                </w:p>
              </w:tc>
            </w:tr>
            <w:tr w:rsidR="00F569EB" w:rsidRPr="002304EE" w:rsidTr="000F492A">
              <w:trPr>
                <w:trHeight w:val="3946"/>
              </w:trPr>
              <w:tc>
                <w:tcPr>
                  <w:tcW w:w="100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569EB" w:rsidRPr="000E3A97" w:rsidRDefault="00F569EB" w:rsidP="00DF5358">
                  <w:pPr>
                    <w:pStyle w:val="TableParagraph"/>
                    <w:framePr w:hSpace="141" w:wrap="around" w:vAnchor="text" w:hAnchor="margin" w:x="-147" w:y="-410"/>
                    <w:spacing w:line="360" w:lineRule="auto"/>
                    <w:rPr>
                      <w:rFonts w:ascii="Tahoma" w:hAnsi="Tahoma" w:cs="Tahoma"/>
                      <w:w w:val="95"/>
                      <w:sz w:val="18"/>
                      <w:szCs w:val="18"/>
                    </w:rPr>
                  </w:pPr>
                </w:p>
                <w:tbl>
                  <w:tblPr>
                    <w:tblStyle w:val="Tabelacomgrelha"/>
                    <w:tblW w:w="4906" w:type="pct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16"/>
                    <w:gridCol w:w="7145"/>
                  </w:tblGrid>
                  <w:tr w:rsidR="002304EE" w:rsidRPr="000E3A97" w:rsidTr="000F492A">
                    <w:trPr>
                      <w:trHeight w:val="20"/>
                    </w:trPr>
                    <w:tc>
                      <w:tcPr>
                        <w:tcW w:w="1377" w:type="pct"/>
                        <w:shd w:val="clear" w:color="auto" w:fill="auto"/>
                        <w:vAlign w:val="center"/>
                      </w:tcPr>
                      <w:p w:rsidR="002304EE" w:rsidRPr="000E3A97" w:rsidRDefault="00E74AEB" w:rsidP="00DF5358">
                        <w:pPr>
                          <w:pStyle w:val="TableParagraph"/>
                          <w:framePr w:hSpace="141" w:wrap="around" w:vAnchor="text" w:hAnchor="margin" w:x="-147" w:y="-410"/>
                          <w:spacing w:beforeAutospacing="0" w:afterAutospacing="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d w:val="4445842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304EE"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2304EE"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Morte na família</w:t>
                        </w:r>
                      </w:p>
                    </w:tc>
                    <w:tc>
                      <w:tcPr>
                        <w:tcW w:w="3623" w:type="pct"/>
                      </w:tcPr>
                      <w:p w:rsidR="002304EE" w:rsidRPr="000E3A97" w:rsidRDefault="002304EE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 w:rsidRPr="000E3A97"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Em que idade:</w:t>
                        </w:r>
                      </w:p>
                    </w:tc>
                  </w:tr>
                  <w:tr w:rsidR="002304EE" w:rsidRPr="000E3A97" w:rsidTr="000F492A">
                    <w:trPr>
                      <w:trHeight w:val="20"/>
                    </w:trPr>
                    <w:tc>
                      <w:tcPr>
                        <w:tcW w:w="1377" w:type="pct"/>
                        <w:shd w:val="clear" w:color="auto" w:fill="auto"/>
                        <w:vAlign w:val="center"/>
                      </w:tcPr>
                      <w:p w:rsidR="002304EE" w:rsidRPr="000E3A97" w:rsidRDefault="00E74AEB" w:rsidP="00DF5358">
                        <w:pPr>
                          <w:pStyle w:val="TableParagraph"/>
                          <w:framePr w:hSpace="141" w:wrap="around" w:vAnchor="text" w:hAnchor="margin" w:x="-147" w:y="-410"/>
                          <w:spacing w:beforeAutospacing="0" w:afterAutospacing="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d w:val="4553778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304EE"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2304EE"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Separação/divórcio</w:t>
                        </w:r>
                      </w:p>
                    </w:tc>
                    <w:tc>
                      <w:tcPr>
                        <w:tcW w:w="3623" w:type="pct"/>
                      </w:tcPr>
                      <w:p w:rsidR="002304EE" w:rsidRPr="000E3A97" w:rsidRDefault="002304EE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 w:rsidRPr="000E3A97"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Em que idade:</w:t>
                        </w:r>
                      </w:p>
                    </w:tc>
                  </w:tr>
                  <w:tr w:rsidR="002304EE" w:rsidRPr="000E3A97" w:rsidTr="000F492A">
                    <w:trPr>
                      <w:trHeight w:val="20"/>
                    </w:trPr>
                    <w:tc>
                      <w:tcPr>
                        <w:tcW w:w="1377" w:type="pct"/>
                        <w:shd w:val="clear" w:color="auto" w:fill="auto"/>
                        <w:vAlign w:val="center"/>
                      </w:tcPr>
                      <w:p w:rsidR="002304EE" w:rsidRDefault="00E74AEB" w:rsidP="00DF5358">
                        <w:pPr>
                          <w:pStyle w:val="TableParagraph"/>
                          <w:framePr w:hSpace="141" w:wrap="around" w:vAnchor="text" w:hAnchor="margin" w:x="-147" w:y="-410"/>
                          <w:spacing w:beforeAutospacing="0" w:afterAutospacing="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d w:val="16293516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304EE"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2304EE"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Conflitos familiares</w:t>
                        </w:r>
                      </w:p>
                      <w:p w:rsidR="00221E3D" w:rsidRPr="000E3A97" w:rsidRDefault="00E74AEB" w:rsidP="00DF5358">
                        <w:pPr>
                          <w:pStyle w:val="TableParagraph"/>
                          <w:framePr w:hSpace="141" w:wrap="around" w:vAnchor="text" w:hAnchor="margin" w:x="-147" w:y="-410"/>
                          <w:spacing w:beforeAutospacing="0" w:afterAutospacing="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d w:val="-8480149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21E3D" w:rsidRPr="000E3A97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221E3D"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C</w:t>
                        </w:r>
                        <w:r w:rsidR="00221E3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PCJ/ECJ/Tribunal Menores        </w:t>
                        </w:r>
                      </w:p>
                    </w:tc>
                    <w:tc>
                      <w:tcPr>
                        <w:tcW w:w="3623" w:type="pct"/>
                      </w:tcPr>
                      <w:p w:rsidR="002304EE" w:rsidRDefault="00221E3D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Especifique:</w:t>
                        </w:r>
                      </w:p>
                      <w:p w:rsidR="00221E3D" w:rsidRPr="000E3A97" w:rsidRDefault="00221E3D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Especifique:</w:t>
                        </w:r>
                      </w:p>
                    </w:tc>
                  </w:tr>
                  <w:tr w:rsidR="002304EE" w:rsidRPr="000E3A97" w:rsidTr="000F492A">
                    <w:trPr>
                      <w:trHeight w:val="20"/>
                    </w:trPr>
                    <w:tc>
                      <w:tcPr>
                        <w:tcW w:w="1377" w:type="pct"/>
                        <w:shd w:val="clear" w:color="auto" w:fill="auto"/>
                        <w:vAlign w:val="center"/>
                      </w:tcPr>
                      <w:p w:rsidR="002304EE" w:rsidRPr="000E3A97" w:rsidRDefault="00E74AEB" w:rsidP="00DF5358">
                        <w:pPr>
                          <w:pStyle w:val="TableParagraph"/>
                          <w:framePr w:hSpace="141" w:wrap="around" w:vAnchor="text" w:hAnchor="margin" w:x="-147" w:y="-410"/>
                          <w:spacing w:beforeAutospacing="0" w:afterAutospacing="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d w:val="8019600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304EE"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2304EE"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Dificuldades económicas</w:t>
                        </w:r>
                      </w:p>
                    </w:tc>
                    <w:tc>
                      <w:tcPr>
                        <w:tcW w:w="3623" w:type="pct"/>
                      </w:tcPr>
                      <w:p w:rsidR="002304EE" w:rsidRPr="000E3A97" w:rsidRDefault="002304EE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</w:p>
                    </w:tc>
                  </w:tr>
                  <w:tr w:rsidR="002304EE" w:rsidRPr="000E3A97" w:rsidTr="000F492A">
                    <w:trPr>
                      <w:trHeight w:val="20"/>
                    </w:trPr>
                    <w:tc>
                      <w:tcPr>
                        <w:tcW w:w="1377" w:type="pct"/>
                        <w:shd w:val="clear" w:color="auto" w:fill="auto"/>
                        <w:vAlign w:val="center"/>
                      </w:tcPr>
                      <w:p w:rsidR="002304EE" w:rsidRPr="000E3A97" w:rsidRDefault="00E74AEB" w:rsidP="00DF5358">
                        <w:pPr>
                          <w:pStyle w:val="TableParagraph"/>
                          <w:framePr w:hSpace="141" w:wrap="around" w:vAnchor="text" w:hAnchor="margin" w:x="-147" w:y="-410"/>
                          <w:spacing w:beforeAutospacing="0" w:afterAutospacing="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d w:val="3708883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304EE"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2304EE"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Dificuldades de adaptação</w:t>
                        </w:r>
                      </w:p>
                    </w:tc>
                    <w:tc>
                      <w:tcPr>
                        <w:tcW w:w="3623" w:type="pct"/>
                      </w:tcPr>
                      <w:p w:rsidR="002304EE" w:rsidRPr="000E3A97" w:rsidRDefault="00221E3D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 xml:space="preserve">Especifique: </w:t>
                        </w:r>
                      </w:p>
                    </w:tc>
                  </w:tr>
                  <w:tr w:rsidR="002304EE" w:rsidRPr="000E3A97" w:rsidTr="000F492A">
                    <w:trPr>
                      <w:trHeight w:val="20"/>
                    </w:trPr>
                    <w:tc>
                      <w:tcPr>
                        <w:tcW w:w="1377" w:type="pct"/>
                        <w:shd w:val="clear" w:color="auto" w:fill="auto"/>
                        <w:vAlign w:val="center"/>
                      </w:tcPr>
                      <w:p w:rsidR="002304EE" w:rsidRPr="000E3A97" w:rsidRDefault="00E74AEB" w:rsidP="00DF5358">
                        <w:pPr>
                          <w:pStyle w:val="TableParagraph"/>
                          <w:framePr w:hSpace="141" w:wrap="around" w:vAnchor="text" w:hAnchor="margin" w:x="-147" w:y="-410"/>
                          <w:spacing w:beforeAutospacing="0" w:afterAutospacing="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d w:val="-18154878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304EE"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2304EE"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Abandono</w:t>
                        </w:r>
                      </w:p>
                    </w:tc>
                    <w:tc>
                      <w:tcPr>
                        <w:tcW w:w="3623" w:type="pct"/>
                      </w:tcPr>
                      <w:p w:rsidR="002304EE" w:rsidRPr="000E3A97" w:rsidRDefault="002304EE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 w:rsidRPr="000E3A97"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Em que idade:</w:t>
                        </w:r>
                      </w:p>
                    </w:tc>
                  </w:tr>
                  <w:tr w:rsidR="002304EE" w:rsidRPr="000E3A97" w:rsidTr="000F492A">
                    <w:trPr>
                      <w:trHeight w:val="20"/>
                    </w:trPr>
                    <w:tc>
                      <w:tcPr>
                        <w:tcW w:w="1377" w:type="pct"/>
                        <w:shd w:val="clear" w:color="auto" w:fill="auto"/>
                        <w:vAlign w:val="center"/>
                      </w:tcPr>
                      <w:p w:rsidR="002304EE" w:rsidRPr="000E3A97" w:rsidRDefault="00E74AEB" w:rsidP="00DF5358">
                        <w:pPr>
                          <w:pStyle w:val="TableParagraph"/>
                          <w:framePr w:hSpace="141" w:wrap="around" w:vAnchor="text" w:hAnchor="margin" w:x="-147" w:y="-410"/>
                          <w:spacing w:beforeAutospacing="0" w:afterAutospacing="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d w:val="-12191213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304EE"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2304EE"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Doença grave do aluno</w:t>
                        </w:r>
                      </w:p>
                    </w:tc>
                    <w:tc>
                      <w:tcPr>
                        <w:tcW w:w="3623" w:type="pct"/>
                      </w:tcPr>
                      <w:p w:rsidR="002304EE" w:rsidRPr="000E3A97" w:rsidRDefault="002304EE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 w:rsidRPr="000E3A97"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Especifique qual:</w:t>
                        </w:r>
                      </w:p>
                    </w:tc>
                  </w:tr>
                  <w:tr w:rsidR="002304EE" w:rsidRPr="000E3A97" w:rsidTr="000F492A">
                    <w:trPr>
                      <w:trHeight w:val="20"/>
                    </w:trPr>
                    <w:tc>
                      <w:tcPr>
                        <w:tcW w:w="1377" w:type="pct"/>
                        <w:shd w:val="clear" w:color="auto" w:fill="auto"/>
                        <w:vAlign w:val="center"/>
                      </w:tcPr>
                      <w:p w:rsidR="002304EE" w:rsidRPr="000E3A97" w:rsidRDefault="00E74AEB" w:rsidP="00DF5358">
                        <w:pPr>
                          <w:pStyle w:val="TableParagraph"/>
                          <w:framePr w:hSpace="141" w:wrap="around" w:vAnchor="text" w:hAnchor="margin" w:x="-147" w:y="-410"/>
                          <w:spacing w:beforeAutospacing="0" w:afterAutospacing="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d w:val="-11453531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304EE"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2304EE"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Doença grave na família</w:t>
                        </w:r>
                      </w:p>
                    </w:tc>
                    <w:tc>
                      <w:tcPr>
                        <w:tcW w:w="3623" w:type="pct"/>
                      </w:tcPr>
                      <w:p w:rsidR="002304EE" w:rsidRPr="000E3A97" w:rsidRDefault="002304EE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 w:rsidRPr="000E3A97"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Especifique qual:</w:t>
                        </w:r>
                      </w:p>
                    </w:tc>
                  </w:tr>
                  <w:tr w:rsidR="002304EE" w:rsidRPr="000E3A97" w:rsidTr="000F492A">
                    <w:trPr>
                      <w:trHeight w:val="20"/>
                    </w:trPr>
                    <w:tc>
                      <w:tcPr>
                        <w:tcW w:w="1377" w:type="pct"/>
                        <w:shd w:val="clear" w:color="auto" w:fill="auto"/>
                        <w:vAlign w:val="center"/>
                      </w:tcPr>
                      <w:p w:rsidR="002304EE" w:rsidRDefault="00E74AEB" w:rsidP="00DF5358">
                        <w:pPr>
                          <w:pStyle w:val="TableParagraph"/>
                          <w:framePr w:hSpace="141" w:wrap="around" w:vAnchor="text" w:hAnchor="margin" w:x="-147" w:y="-410"/>
                          <w:spacing w:beforeAutospacing="0" w:afterAutospacing="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d w:val="10649179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304EE"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2304EE"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Mudança de residência</w:t>
                        </w:r>
                      </w:p>
                      <w:p w:rsidR="00221E3D" w:rsidRPr="000E3A97" w:rsidRDefault="00E74AEB" w:rsidP="00DF5358">
                        <w:pPr>
                          <w:pStyle w:val="TableParagraph"/>
                          <w:framePr w:hSpace="141" w:wrap="around" w:vAnchor="text" w:hAnchor="margin" w:x="-147" w:y="-410"/>
                          <w:spacing w:beforeAutospacing="0" w:afterAutospacing="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d w:val="-20071951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21E3D" w:rsidRPr="000E3A97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221E3D"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="00221E3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Relatórios Médicos/Técnicos</w:t>
                        </w:r>
                      </w:p>
                    </w:tc>
                    <w:tc>
                      <w:tcPr>
                        <w:tcW w:w="3623" w:type="pct"/>
                      </w:tcPr>
                      <w:p w:rsidR="002304EE" w:rsidRDefault="002304EE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 w:rsidRPr="000E3A97"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Em que idade:</w:t>
                        </w:r>
                      </w:p>
                      <w:p w:rsidR="00221E3D" w:rsidRPr="000E3A97" w:rsidRDefault="00221E3D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Especifique:</w:t>
                        </w:r>
                      </w:p>
                    </w:tc>
                  </w:tr>
                  <w:tr w:rsidR="002304EE" w:rsidRPr="000E3A97" w:rsidTr="000F492A">
                    <w:trPr>
                      <w:trHeight w:val="20"/>
                    </w:trPr>
                    <w:tc>
                      <w:tcPr>
                        <w:tcW w:w="1377" w:type="pct"/>
                        <w:shd w:val="clear" w:color="auto" w:fill="auto"/>
                        <w:vAlign w:val="center"/>
                      </w:tcPr>
                      <w:p w:rsidR="002304EE" w:rsidRPr="000E3A97" w:rsidRDefault="00E74AEB" w:rsidP="00DF5358">
                        <w:pPr>
                          <w:pStyle w:val="TableParagraph"/>
                          <w:framePr w:hSpace="141" w:wrap="around" w:vAnchor="text" w:hAnchor="margin" w:x="-147" w:y="-410"/>
                          <w:spacing w:beforeAutospacing="0" w:afterAutospacing="0" w:line="36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d w:val="2739828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304EE" w:rsidRPr="000E3A97"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2304EE" w:rsidRPr="000E3A97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Outro</w:t>
                        </w:r>
                      </w:p>
                    </w:tc>
                    <w:tc>
                      <w:tcPr>
                        <w:tcW w:w="3623" w:type="pct"/>
                      </w:tcPr>
                      <w:p w:rsidR="002304EE" w:rsidRPr="000E3A97" w:rsidRDefault="002304EE" w:rsidP="00DF5358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Autospacing="0" w:afterAutospacing="0" w:line="360" w:lineRule="auto"/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</w:pPr>
                        <w:r w:rsidRPr="000E3A97">
                          <w:rPr>
                            <w:rFonts w:ascii="Tahoma" w:eastAsia="Arial" w:hAnsi="Tahoma" w:cs="Tahoma"/>
                            <w:sz w:val="18"/>
                            <w:szCs w:val="18"/>
                            <w:lang w:val="pt-PT" w:eastAsia="pt-PT" w:bidi="pt-PT"/>
                          </w:rPr>
                          <w:t>Especifique qual:</w:t>
                        </w:r>
                      </w:p>
                    </w:tc>
                  </w:tr>
                  <w:tr w:rsidR="002304EE" w:rsidRPr="00874FC5" w:rsidTr="000F492A">
                    <w:trPr>
                      <w:trHeight w:val="80"/>
                    </w:trPr>
                    <w:tc>
                      <w:tcPr>
                        <w:tcW w:w="500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2304EE" w:rsidRPr="00874FC5" w:rsidRDefault="002304EE" w:rsidP="00DF5358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318"/>
                          </w:tabs>
                          <w:rPr>
                            <w:rFonts w:asciiTheme="minorHAnsi" w:hAnsiTheme="minorHAnsi" w:cstheme="minorHAnsi"/>
                            <w:smallCaps/>
                            <w:color w:val="FFFFFF" w:themeColor="background1"/>
                            <w:sz w:val="10"/>
                          </w:rPr>
                        </w:pPr>
                      </w:p>
                    </w:tc>
                  </w:tr>
                </w:tbl>
                <w:p w:rsidR="002304EE" w:rsidRPr="005018F7" w:rsidRDefault="002304EE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w w:val="95"/>
                      <w:sz w:val="18"/>
                      <w:szCs w:val="18"/>
                    </w:rPr>
                  </w:pPr>
                </w:p>
              </w:tc>
            </w:tr>
            <w:tr w:rsidR="000E3A97" w:rsidRPr="000F492A" w:rsidTr="000F492A">
              <w:trPr>
                <w:trHeight w:val="619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0E3A97" w:rsidRPr="00893FC1" w:rsidRDefault="000E3A97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w w:val="95"/>
                      <w:sz w:val="18"/>
                      <w:szCs w:val="18"/>
                      <w:lang w:val="pt-PT" w:eastAsia="pt-PT" w:bidi="pt-PT"/>
                    </w:rPr>
                  </w:pPr>
                  <w:r w:rsidRPr="000E3A97">
                    <w:rPr>
                      <w:rFonts w:ascii="Tahoma" w:eastAsia="Arial" w:hAnsi="Tahoma" w:cs="Tahoma"/>
                      <w:w w:val="95"/>
                      <w:sz w:val="18"/>
                      <w:szCs w:val="18"/>
                      <w:lang w:val="pt-PT" w:eastAsia="pt-PT" w:bidi="pt-PT"/>
                    </w:rPr>
                    <w:t>[</w:t>
                  </w:r>
                  <w:r w:rsidRPr="00893FC1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Desenvolver as observações neste espaço, se necessário]</w:t>
                  </w:r>
                </w:p>
                <w:p w:rsidR="000E3A97" w:rsidRPr="000E3A97" w:rsidRDefault="000E3A97" w:rsidP="00DF5358">
                  <w:pPr>
                    <w:pStyle w:val="TableParagraph"/>
                    <w:framePr w:hSpace="141" w:wrap="around" w:vAnchor="text" w:hAnchor="margin" w:x="-147" w:y="-410"/>
                    <w:spacing w:before="120"/>
                    <w:rPr>
                      <w:rFonts w:ascii="Tahoma" w:hAnsi="Tahoma" w:cs="Tahoma"/>
                      <w:w w:val="95"/>
                      <w:sz w:val="18"/>
                      <w:szCs w:val="18"/>
                    </w:rPr>
                  </w:pPr>
                </w:p>
              </w:tc>
            </w:tr>
          </w:tbl>
          <w:p w:rsidR="00F569EB" w:rsidRPr="009F1930" w:rsidRDefault="00F569EB" w:rsidP="00522590">
            <w:pPr>
              <w:spacing w:beforeAutospacing="0" w:afterAutospacing="0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1"/>
              <w:gridCol w:w="2663"/>
              <w:gridCol w:w="2237"/>
              <w:gridCol w:w="2589"/>
            </w:tblGrid>
            <w:tr w:rsidR="00221E3D" w:rsidRPr="00221E3D" w:rsidTr="000F492A">
              <w:trPr>
                <w:trHeight w:val="283"/>
              </w:trPr>
              <w:tc>
                <w:tcPr>
                  <w:tcW w:w="10060" w:type="dxa"/>
                  <w:gridSpan w:val="4"/>
                  <w:shd w:val="clear" w:color="auto" w:fill="D9D9D9" w:themeFill="background1" w:themeFillShade="D9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</w:pPr>
                  <w:r w:rsidRPr="00221E3D"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  <w:t xml:space="preserve">Ações já em curso </w:t>
                  </w:r>
                </w:p>
              </w:tc>
            </w:tr>
            <w:tr w:rsidR="00221E3D" w:rsidRPr="00221E3D" w:rsidTr="000F492A">
              <w:trPr>
                <w:trHeight w:val="283"/>
              </w:trPr>
              <w:tc>
                <w:tcPr>
                  <w:tcW w:w="257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ind w:left="-113" w:firstLine="150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Pedido de d</w:t>
                  </w:r>
                  <w:r w:rsidRPr="00221E3D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espiste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ind w:firstLine="150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221E3D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Consultas de especialidade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ind w:firstLine="150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D31205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Apoios pedagógico</w:t>
                  </w:r>
                </w:p>
              </w:tc>
              <w:tc>
                <w:tcPr>
                  <w:tcW w:w="25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ind w:firstLine="150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221E3D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Apoios terapêuticos</w:t>
                  </w:r>
                </w:p>
              </w:tc>
            </w:tr>
            <w:tr w:rsidR="00221E3D" w:rsidRPr="00221E3D" w:rsidTr="000F492A">
              <w:trPr>
                <w:trHeight w:val="283"/>
              </w:trPr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17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365961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Oftalmológico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137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1434629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Desenvolvimento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137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959872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</w:t>
                  </w:r>
                  <w:r w:rsid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Estratégias </w:t>
                  </w:r>
                  <w:proofErr w:type="spellStart"/>
                  <w:r w:rsid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indiv</w:t>
                  </w:r>
                  <w:proofErr w:type="spellEnd"/>
                  <w:r w:rsid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./</w:t>
                  </w:r>
                  <w:proofErr w:type="gramStart"/>
                  <w:r w:rsid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grupo</w:t>
                  </w:r>
                  <w:proofErr w:type="gramEnd"/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92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214175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Psicologia</w:t>
                  </w:r>
                </w:p>
              </w:tc>
            </w:tr>
            <w:tr w:rsidR="00221E3D" w:rsidRPr="00221E3D" w:rsidTr="000F492A">
              <w:trPr>
                <w:trHeight w:val="283"/>
              </w:trPr>
              <w:tc>
                <w:tcPr>
                  <w:tcW w:w="2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17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112968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Auditivo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137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2088267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Pedopsiquiatria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137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539975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</w:t>
                  </w:r>
                  <w:r w:rsid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Apoio personalizado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92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3225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T. Fala</w:t>
                  </w:r>
                </w:p>
              </w:tc>
            </w:tr>
            <w:tr w:rsidR="00221E3D" w:rsidRPr="00221E3D" w:rsidTr="000F492A">
              <w:trPr>
                <w:trHeight w:val="283"/>
              </w:trPr>
              <w:tc>
                <w:tcPr>
                  <w:tcW w:w="2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17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598549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Outros: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137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522931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Neurologia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137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754429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</w:t>
                  </w:r>
                  <w:r w:rsid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Apoio educativo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92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87439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Fisioterapia</w:t>
                  </w:r>
                </w:p>
              </w:tc>
            </w:tr>
            <w:tr w:rsidR="00221E3D" w:rsidRPr="00221E3D" w:rsidTr="000F492A">
              <w:trPr>
                <w:trHeight w:val="283"/>
              </w:trPr>
              <w:tc>
                <w:tcPr>
                  <w:tcW w:w="2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ind w:left="17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</w:p>
              </w:tc>
              <w:tc>
                <w:tcPr>
                  <w:tcW w:w="26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137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120037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Outras:</w:t>
                  </w:r>
                </w:p>
              </w:tc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137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976032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Outro</w:t>
                  </w:r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s: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92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905361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Psicomotricidade</w:t>
                  </w:r>
                </w:p>
              </w:tc>
            </w:tr>
            <w:tr w:rsidR="00221E3D" w:rsidRPr="00221E3D" w:rsidTr="000F492A">
              <w:trPr>
                <w:trHeight w:val="283"/>
              </w:trPr>
              <w:tc>
                <w:tcPr>
                  <w:tcW w:w="2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ind w:left="17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</w:p>
              </w:tc>
              <w:tc>
                <w:tcPr>
                  <w:tcW w:w="26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ind w:left="17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</w:p>
              </w:tc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ind w:left="170" w:hanging="92"/>
                    <w:rPr>
                      <w:rFonts w:ascii="Tahoma" w:eastAsia="Arial" w:hAnsi="Tahoma" w:cs="Tahoma"/>
                      <w:sz w:val="18"/>
                      <w:szCs w:val="18"/>
                      <w:lang w:val="pt-PT" w:eastAsia="pt-PT" w:bidi="pt-PT"/>
                    </w:rPr>
                  </w:pPr>
                </w:p>
              </w:tc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92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992790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T. Ocupacional</w:t>
                  </w:r>
                </w:p>
              </w:tc>
            </w:tr>
            <w:tr w:rsidR="00221E3D" w:rsidRPr="00221E3D" w:rsidTr="000F492A">
              <w:trPr>
                <w:trHeight w:val="283"/>
              </w:trPr>
              <w:tc>
                <w:tcPr>
                  <w:tcW w:w="2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ind w:left="17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</w:p>
              </w:tc>
              <w:tc>
                <w:tcPr>
                  <w:tcW w:w="2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ind w:left="17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</w:p>
              </w:tc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ind w:left="170" w:hanging="92"/>
                    <w:rPr>
                      <w:rFonts w:ascii="Tahoma" w:eastAsia="Arial" w:hAnsi="Tahoma" w:cs="Tahoma"/>
                      <w:sz w:val="18"/>
                      <w:szCs w:val="18"/>
                      <w:lang w:val="pt-PT" w:eastAsia="pt-PT" w:bidi="pt-PT"/>
                    </w:rPr>
                  </w:pPr>
                </w:p>
              </w:tc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170" w:hanging="92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1659878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Outros:</w:t>
                  </w:r>
                </w:p>
              </w:tc>
            </w:tr>
          </w:tbl>
          <w:p w:rsidR="000E3A97" w:rsidRDefault="000E3A97" w:rsidP="00522590">
            <w:pPr>
              <w:spacing w:beforeAutospacing="0"/>
              <w:rPr>
                <w:rFonts w:ascii="Tahoma" w:hAnsi="Tahoma" w:cs="Tahoma"/>
                <w:sz w:val="20"/>
                <w:lang w:val="pt-PT"/>
              </w:rPr>
            </w:pPr>
          </w:p>
          <w:tbl>
            <w:tblPr>
              <w:tblStyle w:val="TableNormal1"/>
              <w:tblW w:w="100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09"/>
              <w:gridCol w:w="8651"/>
            </w:tblGrid>
            <w:tr w:rsidR="00221E3D" w:rsidRPr="000F492A" w:rsidTr="000F492A">
              <w:trPr>
                <w:trHeight w:val="283"/>
              </w:trPr>
              <w:tc>
                <w:tcPr>
                  <w:tcW w:w="1006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221E3D" w:rsidRPr="00DD5E23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Pedido de avaliação pelo Serviço de Psicologia e Orientação (SPO)</w:t>
                  </w:r>
                </w:p>
              </w:tc>
            </w:tr>
            <w:tr w:rsidR="00221E3D" w:rsidRPr="000F492A" w:rsidTr="000F492A">
              <w:trPr>
                <w:trHeight w:val="283"/>
              </w:trPr>
              <w:tc>
                <w:tcPr>
                  <w:tcW w:w="704" w:type="dxa"/>
                  <w:vAlign w:val="center"/>
                </w:tcPr>
                <w:p w:rsidR="00221E3D" w:rsidRPr="008B07DD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Sim:</w:t>
                  </w:r>
                </w:p>
              </w:tc>
              <w:tc>
                <w:tcPr>
                  <w:tcW w:w="709" w:type="dxa"/>
                  <w:vAlign w:val="center"/>
                </w:tcPr>
                <w:p w:rsidR="00221E3D" w:rsidRPr="007301FC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651" w:type="dxa"/>
                  <w:vMerge w:val="restart"/>
                </w:tcPr>
                <w:p w:rsidR="00221E3D" w:rsidRPr="007301FC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Se sim, indicar </w:t>
                  </w:r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motivo(s</w:t>
                  </w:r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>):</w:t>
                  </w:r>
                </w:p>
              </w:tc>
            </w:tr>
            <w:tr w:rsidR="00221E3D" w:rsidRPr="007301FC" w:rsidTr="000F492A">
              <w:trPr>
                <w:trHeight w:val="283"/>
              </w:trPr>
              <w:tc>
                <w:tcPr>
                  <w:tcW w:w="704" w:type="dxa"/>
                  <w:vAlign w:val="center"/>
                </w:tcPr>
                <w:p w:rsidR="00221E3D" w:rsidRPr="008B07DD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Não:</w:t>
                  </w:r>
                </w:p>
              </w:tc>
              <w:tc>
                <w:tcPr>
                  <w:tcW w:w="709" w:type="dxa"/>
                  <w:vAlign w:val="center"/>
                </w:tcPr>
                <w:p w:rsidR="00221E3D" w:rsidRPr="007301FC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651" w:type="dxa"/>
                  <w:vMerge/>
                  <w:vAlign w:val="center"/>
                </w:tcPr>
                <w:p w:rsidR="00221E3D" w:rsidRPr="007301FC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221E3D" w:rsidRPr="000F492A" w:rsidTr="000F492A">
              <w:trPr>
                <w:trHeight w:val="283"/>
              </w:trPr>
              <w:tc>
                <w:tcPr>
                  <w:tcW w:w="1006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221E3D" w:rsidRPr="00DD5E23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Pedido acompanhamento pelo Serviço de Psicologia e Orientação (SPO)</w:t>
                  </w:r>
                </w:p>
              </w:tc>
            </w:tr>
            <w:tr w:rsidR="00221E3D" w:rsidRPr="000F492A" w:rsidTr="000F492A">
              <w:trPr>
                <w:trHeight w:val="283"/>
              </w:trPr>
              <w:tc>
                <w:tcPr>
                  <w:tcW w:w="704" w:type="dxa"/>
                  <w:vAlign w:val="center"/>
                </w:tcPr>
                <w:p w:rsidR="00221E3D" w:rsidRPr="008B07DD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Sim:</w:t>
                  </w:r>
                </w:p>
              </w:tc>
              <w:tc>
                <w:tcPr>
                  <w:tcW w:w="709" w:type="dxa"/>
                  <w:vAlign w:val="center"/>
                </w:tcPr>
                <w:p w:rsidR="00221E3D" w:rsidRPr="007301FC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651" w:type="dxa"/>
                  <w:vMerge w:val="restart"/>
                </w:tcPr>
                <w:p w:rsidR="00221E3D" w:rsidRPr="007301FC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Se sim, indicar </w:t>
                  </w:r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motivo(s</w:t>
                  </w:r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>):</w:t>
                  </w:r>
                </w:p>
              </w:tc>
            </w:tr>
            <w:tr w:rsidR="00221E3D" w:rsidRPr="007301FC" w:rsidTr="000F492A">
              <w:trPr>
                <w:trHeight w:val="283"/>
              </w:trPr>
              <w:tc>
                <w:tcPr>
                  <w:tcW w:w="704" w:type="dxa"/>
                  <w:vAlign w:val="center"/>
                </w:tcPr>
                <w:p w:rsidR="00221E3D" w:rsidRPr="008B07DD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Não:</w:t>
                  </w:r>
                </w:p>
              </w:tc>
              <w:tc>
                <w:tcPr>
                  <w:tcW w:w="709" w:type="dxa"/>
                  <w:vAlign w:val="center"/>
                </w:tcPr>
                <w:p w:rsidR="00221E3D" w:rsidRPr="007301FC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651" w:type="dxa"/>
                  <w:vMerge/>
                  <w:vAlign w:val="center"/>
                </w:tcPr>
                <w:p w:rsidR="00221E3D" w:rsidRPr="007301FC" w:rsidRDefault="00221E3D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221E3D" w:rsidRDefault="00221E3D" w:rsidP="00522590">
            <w:pPr>
              <w:spacing w:beforeAutospacing="0"/>
              <w:rPr>
                <w:rFonts w:ascii="Tahoma" w:hAnsi="Tahoma" w:cs="Tahoma"/>
                <w:sz w:val="20"/>
                <w:lang w:val="pt-PT"/>
              </w:rPr>
            </w:pP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9"/>
              <w:gridCol w:w="135"/>
              <w:gridCol w:w="1655"/>
              <w:gridCol w:w="300"/>
              <w:gridCol w:w="1355"/>
              <w:gridCol w:w="739"/>
              <w:gridCol w:w="916"/>
              <w:gridCol w:w="1179"/>
              <w:gridCol w:w="476"/>
              <w:gridCol w:w="1786"/>
            </w:tblGrid>
            <w:tr w:rsidR="00221E3D" w:rsidRPr="000F492A" w:rsidTr="000F492A">
              <w:trPr>
                <w:trHeight w:val="391"/>
              </w:trPr>
              <w:tc>
                <w:tcPr>
                  <w:tcW w:w="10060" w:type="dxa"/>
                  <w:gridSpan w:val="10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</w:pPr>
                  <w:r w:rsidRPr="00221E3D"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  <w:t>Pedido de Avaliação ao Centro de Recursos para a Inclusão (CRI):</w:t>
                  </w:r>
                </w:p>
              </w:tc>
            </w:tr>
            <w:tr w:rsidR="00221E3D" w:rsidRPr="00221E3D" w:rsidTr="000F492A">
              <w:trPr>
                <w:trHeight w:val="391"/>
              </w:trPr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699585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Terapia da Fala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1550270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Psicologia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2025585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Psicomotricidade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445820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T. Ocupacional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47646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Fisioterapia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90"/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61002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Outros</w:t>
                  </w:r>
                </w:p>
              </w:tc>
            </w:tr>
            <w:tr w:rsidR="00221E3D" w:rsidRPr="000F492A" w:rsidTr="000F492A">
              <w:trPr>
                <w:trHeight w:val="391"/>
              </w:trPr>
              <w:tc>
                <w:tcPr>
                  <w:tcW w:w="10060" w:type="dxa"/>
                  <w:gridSpan w:val="10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</w:pPr>
                  <w:r w:rsidRPr="00221E3D">
                    <w:rPr>
                      <w:rFonts w:ascii="Tahoma" w:eastAsia="Arial" w:hAnsi="Tahoma" w:cs="Tahoma"/>
                      <w:b/>
                      <w:sz w:val="18"/>
                      <w:szCs w:val="18"/>
                      <w:lang w:val="pt-PT" w:eastAsia="pt-PT" w:bidi="pt-PT"/>
                    </w:rPr>
                    <w:t xml:space="preserve">Motivo do pedido de avaliação </w:t>
                  </w:r>
                </w:p>
              </w:tc>
            </w:tr>
            <w:tr w:rsidR="00221E3D" w:rsidRPr="00221E3D" w:rsidTr="000F492A">
              <w:trPr>
                <w:trHeight w:val="248"/>
              </w:trPr>
              <w:tc>
                <w:tcPr>
                  <w:tcW w:w="15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r w:rsidRPr="00221E3D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Linguagem</w:t>
                  </w:r>
                </w:p>
              </w:tc>
              <w:tc>
                <w:tcPr>
                  <w:tcW w:w="20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986007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Articulação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981122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Compreensão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374695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Comunicação</w:t>
                  </w:r>
                </w:p>
              </w:tc>
              <w:tc>
                <w:tcPr>
                  <w:tcW w:w="2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right="2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367644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Expressão</w:t>
                  </w:r>
                </w:p>
              </w:tc>
            </w:tr>
            <w:tr w:rsidR="00221E3D" w:rsidRPr="00221E3D" w:rsidTr="000F492A">
              <w:trPr>
                <w:trHeight w:val="248"/>
              </w:trPr>
              <w:tc>
                <w:tcPr>
                  <w:tcW w:w="15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r w:rsidRPr="00221E3D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Académicas</w:t>
                  </w:r>
                </w:p>
              </w:tc>
              <w:tc>
                <w:tcPr>
                  <w:tcW w:w="20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1806035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Aprendizagem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411235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Leitura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1288635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Escrita</w:t>
                  </w:r>
                </w:p>
              </w:tc>
              <w:tc>
                <w:tcPr>
                  <w:tcW w:w="2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right="2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218180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Cálculo</w:t>
                  </w:r>
                </w:p>
              </w:tc>
            </w:tr>
            <w:tr w:rsidR="00221E3D" w:rsidRPr="00221E3D" w:rsidTr="000F492A">
              <w:trPr>
                <w:trHeight w:val="248"/>
              </w:trPr>
              <w:tc>
                <w:tcPr>
                  <w:tcW w:w="15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r w:rsidRPr="00221E3D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Cognitivas</w:t>
                  </w:r>
                </w:p>
              </w:tc>
              <w:tc>
                <w:tcPr>
                  <w:tcW w:w="20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264046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Atenção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429728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Memória 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979900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Organização</w:t>
                  </w:r>
                </w:p>
              </w:tc>
              <w:tc>
                <w:tcPr>
                  <w:tcW w:w="2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right="2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747343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Raciocínio</w:t>
                  </w:r>
                </w:p>
              </w:tc>
            </w:tr>
            <w:tr w:rsidR="00221E3D" w:rsidRPr="00221E3D" w:rsidTr="000F492A">
              <w:trPr>
                <w:trHeight w:val="248"/>
              </w:trPr>
              <w:tc>
                <w:tcPr>
                  <w:tcW w:w="15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r w:rsidRPr="00221E3D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Emocionais</w:t>
                  </w:r>
                </w:p>
              </w:tc>
              <w:tc>
                <w:tcPr>
                  <w:tcW w:w="20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268299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Impulsividade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694296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Inibição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367105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Instabilidade</w:t>
                  </w:r>
                </w:p>
              </w:tc>
              <w:tc>
                <w:tcPr>
                  <w:tcW w:w="2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right="2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1632054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Tristeza</w:t>
                  </w:r>
                </w:p>
              </w:tc>
            </w:tr>
            <w:tr w:rsidR="00221E3D" w:rsidRPr="00221E3D" w:rsidTr="000F492A">
              <w:trPr>
                <w:trHeight w:val="248"/>
              </w:trPr>
              <w:tc>
                <w:tcPr>
                  <w:tcW w:w="15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r w:rsidRPr="00221E3D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Psicomotoras</w:t>
                  </w:r>
                </w:p>
              </w:tc>
              <w:tc>
                <w:tcPr>
                  <w:tcW w:w="20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1715012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Interação P/A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4468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Regras/limites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724185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Agressividade</w:t>
                  </w:r>
                </w:p>
              </w:tc>
              <w:tc>
                <w:tcPr>
                  <w:tcW w:w="2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left="-182" w:right="210" w:firstLine="182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309077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Desafio/Oposição</w:t>
                  </w:r>
                </w:p>
              </w:tc>
            </w:tr>
            <w:tr w:rsidR="00221E3D" w:rsidRPr="00221E3D" w:rsidTr="000F492A">
              <w:trPr>
                <w:trHeight w:val="248"/>
              </w:trPr>
              <w:tc>
                <w:tcPr>
                  <w:tcW w:w="15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proofErr w:type="gramStart"/>
                  <w:r w:rsidRPr="00221E3D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Sensoriais          Neuro-Motoras</w:t>
                  </w:r>
                  <w:proofErr w:type="gramEnd"/>
                </w:p>
              </w:tc>
              <w:tc>
                <w:tcPr>
                  <w:tcW w:w="20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2124908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Motricidade Fina / Global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769066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Agitação Passividade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524909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Coordenação Motora</w:t>
                  </w:r>
                </w:p>
              </w:tc>
              <w:tc>
                <w:tcPr>
                  <w:tcW w:w="2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right="2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731226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</w:t>
                  </w:r>
                  <w:proofErr w:type="spellStart"/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Orient</w:t>
                  </w:r>
                  <w:proofErr w:type="spellEnd"/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. Espaço/ tempo/lateralidade</w:t>
                  </w:r>
                </w:p>
              </w:tc>
            </w:tr>
            <w:tr w:rsidR="00221E3D" w:rsidRPr="00221E3D" w:rsidTr="000F492A">
              <w:trPr>
                <w:trHeight w:val="248"/>
              </w:trPr>
              <w:tc>
                <w:tcPr>
                  <w:tcW w:w="15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21E3D" w:rsidRPr="00221E3D" w:rsidRDefault="00221E3D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proofErr w:type="spellStart"/>
                  <w:proofErr w:type="gramStart"/>
                  <w:r w:rsidRPr="00221E3D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Musc</w:t>
                  </w:r>
                  <w:proofErr w:type="spellEnd"/>
                  <w:r w:rsidRPr="00221E3D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 xml:space="preserve">.        </w:t>
                  </w:r>
                  <w:proofErr w:type="gramEnd"/>
                  <w:r w:rsidRPr="00221E3D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Esqueléticas</w:t>
                  </w:r>
                </w:p>
              </w:tc>
              <w:tc>
                <w:tcPr>
                  <w:tcW w:w="20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-1269242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Auditivas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204424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Visuais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1531372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Tácteis</w:t>
                  </w:r>
                </w:p>
              </w:tc>
              <w:tc>
                <w:tcPr>
                  <w:tcW w:w="2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E3D" w:rsidRPr="00221E3D" w:rsidRDefault="00E74AEB" w:rsidP="00DF5358">
                  <w:pPr>
                    <w:framePr w:hSpace="141" w:wrap="around" w:vAnchor="text" w:hAnchor="margin" w:x="-147" w:y="-410"/>
                    <w:ind w:right="210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8"/>
                        <w:szCs w:val="18"/>
                        <w:lang w:val="pt-PT" w:eastAsia="pt-PT" w:bidi="pt-PT"/>
                      </w:rPr>
                      <w:id w:val="1372963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221E3D"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221E3D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Movimento / Equilíbrio</w:t>
                  </w:r>
                  <w:r w:rsidR="00D10066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   </w:t>
                  </w:r>
                </w:p>
              </w:tc>
            </w:tr>
          </w:tbl>
          <w:tbl>
            <w:tblPr>
              <w:tblStyle w:val="TableNormal1"/>
              <w:tblW w:w="100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4"/>
            </w:tblGrid>
            <w:tr w:rsidR="00D10066" w:rsidRPr="00DD5E23" w:rsidTr="000F492A">
              <w:trPr>
                <w:trHeight w:val="283"/>
              </w:trPr>
              <w:tc>
                <w:tcPr>
                  <w:tcW w:w="10064" w:type="dxa"/>
                  <w:shd w:val="clear" w:color="auto" w:fill="D9D9D9" w:themeFill="background1" w:themeFillShade="D9"/>
                  <w:vAlign w:val="center"/>
                </w:tcPr>
                <w:p w:rsidR="00D10066" w:rsidRPr="00DD5E23" w:rsidRDefault="00D10066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lastRenderedPageBreak/>
                    <w:t xml:space="preserve">     </w:t>
                  </w:r>
                  <w:r w:rsidRPr="000F492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Outros pedidos/ necessidades sentidas</w:t>
                  </w:r>
                  <w:r w:rsidR="000F492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D10066" w:rsidRPr="007301FC" w:rsidTr="000F492A">
              <w:trPr>
                <w:trHeight w:val="576"/>
              </w:trPr>
              <w:tc>
                <w:tcPr>
                  <w:tcW w:w="10064" w:type="dxa"/>
                  <w:vAlign w:val="center"/>
                </w:tcPr>
                <w:p w:rsidR="00D10066" w:rsidRPr="007301FC" w:rsidRDefault="00D10066" w:rsidP="00DF5358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D10066" w:rsidRDefault="00D10066" w:rsidP="00522590">
            <w:pPr>
              <w:spacing w:beforeAutospacing="0"/>
              <w:rPr>
                <w:rFonts w:ascii="Tahoma" w:hAnsi="Tahoma" w:cs="Tahoma"/>
                <w:sz w:val="20"/>
                <w:lang w:val="pt-PT"/>
              </w:rPr>
            </w:pPr>
          </w:p>
          <w:tbl>
            <w:tblPr>
              <w:tblStyle w:val="TableGrid"/>
              <w:tblW w:w="10074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241"/>
              <w:gridCol w:w="1212"/>
              <w:gridCol w:w="6223"/>
            </w:tblGrid>
            <w:tr w:rsidR="00172C74" w:rsidRPr="000F492A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D9D9D9" w:themeFill="background1" w:themeFillShade="D9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</w:pPr>
                  <w:r w:rsidRPr="00172C74"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 xml:space="preserve">Responsável pela identificação das necessidades </w:t>
                  </w:r>
                  <w:r w:rsidRPr="00893FC1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(Encarregado de educação, serviço de intervenção precoce, docente, técnico ou serviço que intervêm com a criança/jovem)</w:t>
                  </w:r>
                </w:p>
              </w:tc>
            </w:tr>
            <w:tr w:rsidR="00172C74" w:rsidRPr="005018F7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2C74">
                    <w:rPr>
                      <w:rFonts w:ascii="Tahoma" w:hAnsi="Tahoma" w:cs="Tahoma"/>
                      <w:sz w:val="18"/>
                      <w:szCs w:val="18"/>
                    </w:rPr>
                    <w:t xml:space="preserve">Nome: </w:t>
                  </w:r>
                </w:p>
              </w:tc>
              <w:tc>
                <w:tcPr>
                  <w:tcW w:w="8676" w:type="dxa"/>
                  <w:gridSpan w:val="3"/>
                </w:tcPr>
                <w:p w:rsidR="00172C74" w:rsidRPr="00172C74" w:rsidRDefault="00E74AEB" w:rsidP="00DF5358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18"/>
                      </w:rPr>
                      <w:id w:val="1964767938"/>
                      <w:showingPlcHdr/>
                      <w:text/>
                    </w:sdtPr>
                    <w:sdtEndPr/>
                    <w:sdtContent>
                      <w:r w:rsidR="002304E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172C74" w:rsidRPr="00172C74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2C74">
                    <w:rPr>
                      <w:rFonts w:ascii="Tahoma" w:hAnsi="Tahoma" w:cs="Tahoma"/>
                      <w:sz w:val="18"/>
                      <w:szCs w:val="18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2C7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172C74">
                    <w:rPr>
                      <w:rFonts w:ascii="Tahoma" w:hAnsi="Tahoma" w:cs="Tahoma"/>
                      <w:sz w:val="18"/>
                      <w:szCs w:val="18"/>
                    </w:rPr>
                    <w:t>Assinatura</w:t>
                  </w:r>
                  <w:proofErr w:type="spellEnd"/>
                  <w:r w:rsidRPr="00172C74">
                    <w:rPr>
                      <w:rFonts w:ascii="Tahoma" w:hAnsi="Tahoma" w:cs="Tahoma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223" w:type="dxa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2C7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72C74" w:rsidRPr="00172C74" w:rsidRDefault="00172C74" w:rsidP="00522590">
            <w:pPr>
              <w:spacing w:beforeAutospacing="0"/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  <w:tbl>
            <w:tblPr>
              <w:tblStyle w:val="TableGrid"/>
              <w:tblW w:w="10074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241"/>
              <w:gridCol w:w="1212"/>
              <w:gridCol w:w="6223"/>
            </w:tblGrid>
            <w:tr w:rsidR="00172C74" w:rsidRPr="000F492A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D9D9D9" w:themeFill="background1" w:themeFillShade="D9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</w:pPr>
                  <w:r w:rsidRPr="00172C74"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>Concordância do(a) Encarregado(a) de Educação</w:t>
                  </w:r>
                </w:p>
              </w:tc>
            </w:tr>
            <w:tr w:rsidR="00172C74" w:rsidRPr="005018F7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2C74">
                    <w:rPr>
                      <w:rFonts w:ascii="Tahoma" w:hAnsi="Tahoma" w:cs="Tahoma"/>
                      <w:sz w:val="18"/>
                      <w:szCs w:val="18"/>
                    </w:rPr>
                    <w:t xml:space="preserve">Nome: </w:t>
                  </w:r>
                </w:p>
              </w:tc>
              <w:tc>
                <w:tcPr>
                  <w:tcW w:w="8676" w:type="dxa"/>
                  <w:gridSpan w:val="3"/>
                </w:tcPr>
                <w:p w:rsidR="00172C74" w:rsidRPr="00172C74" w:rsidRDefault="00E74AEB" w:rsidP="00DF5358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18"/>
                        <w:lang w:val="pt-PT"/>
                      </w:rPr>
                      <w:id w:val="-1520076227"/>
                      <w:text/>
                    </w:sdtPr>
                    <w:sdtEndPr/>
                    <w:sdtContent>
                      <w:r w:rsidR="001C6B4F" w:rsidRPr="001C6B4F">
                        <w:rPr>
                          <w:rFonts w:ascii="Tahoma" w:hAnsi="Tahoma" w:cs="Tahoma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72C74" w:rsidRPr="00172C74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2C74">
                    <w:rPr>
                      <w:rFonts w:ascii="Tahoma" w:hAnsi="Tahoma" w:cs="Tahoma"/>
                      <w:sz w:val="18"/>
                      <w:szCs w:val="18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2C7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172C74">
                    <w:rPr>
                      <w:rFonts w:ascii="Tahoma" w:hAnsi="Tahoma" w:cs="Tahoma"/>
                      <w:sz w:val="18"/>
                      <w:szCs w:val="18"/>
                    </w:rPr>
                    <w:t>Assinatura</w:t>
                  </w:r>
                  <w:proofErr w:type="spellEnd"/>
                  <w:r w:rsidRPr="00172C74">
                    <w:rPr>
                      <w:rFonts w:ascii="Tahoma" w:hAnsi="Tahoma" w:cs="Tahoma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223" w:type="dxa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72C7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72C74" w:rsidRPr="00172C74" w:rsidRDefault="00172C74" w:rsidP="00522590">
            <w:pPr>
              <w:spacing w:beforeAutospacing="0"/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  <w:tbl>
            <w:tblPr>
              <w:tblStyle w:val="TableGrid"/>
              <w:tblW w:w="10074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241"/>
              <w:gridCol w:w="1212"/>
              <w:gridCol w:w="6223"/>
            </w:tblGrid>
            <w:tr w:rsidR="00172C74" w:rsidRPr="00172C74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D9D9D9" w:themeFill="background1" w:themeFillShade="D9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</w:pPr>
                  <w:r w:rsidRPr="00172C7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O(a) </w:t>
                  </w:r>
                  <w:proofErr w:type="spellStart"/>
                  <w:r w:rsidRPr="00172C7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Aluno</w:t>
                  </w:r>
                  <w:proofErr w:type="spellEnd"/>
                  <w:r w:rsidRPr="00172C7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(a)</w:t>
                  </w:r>
                </w:p>
              </w:tc>
            </w:tr>
            <w:tr w:rsidR="00172C74" w:rsidRPr="000F492A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Nome: </w:t>
                  </w:r>
                </w:p>
              </w:tc>
              <w:tc>
                <w:tcPr>
                  <w:tcW w:w="8676" w:type="dxa"/>
                  <w:gridSpan w:val="3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</w:pPr>
                  <w:bookmarkStart w:id="0" w:name="_GoBack"/>
                  <w:bookmarkEnd w:id="0"/>
                </w:p>
              </w:tc>
            </w:tr>
            <w:tr w:rsidR="00172C74" w:rsidRPr="004667CE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>Assinatura</w:t>
                  </w:r>
                  <w:proofErr w:type="spellEnd"/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223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72C74" w:rsidRDefault="00172C74" w:rsidP="00522590">
            <w:pPr>
              <w:spacing w:beforeAutospacing="0"/>
              <w:rPr>
                <w:rFonts w:ascii="Tahoma" w:hAnsi="Tahoma" w:cs="Tahoma"/>
                <w:sz w:val="20"/>
                <w:lang w:val="pt-PT"/>
              </w:rPr>
            </w:pPr>
          </w:p>
          <w:tbl>
            <w:tblPr>
              <w:tblStyle w:val="TableGrid"/>
              <w:tblW w:w="10074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241"/>
              <w:gridCol w:w="1212"/>
              <w:gridCol w:w="6223"/>
            </w:tblGrid>
            <w:tr w:rsidR="00172C74" w:rsidRPr="00172C74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D9D9D9" w:themeFill="background1" w:themeFillShade="D9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</w:pPr>
                  <w:r w:rsidRPr="00172C7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O </w:t>
                  </w:r>
                  <w:proofErr w:type="spellStart"/>
                  <w:r w:rsidRPr="00172C7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Diretor</w:t>
                  </w:r>
                  <w:proofErr w:type="spellEnd"/>
                </w:p>
              </w:tc>
            </w:tr>
            <w:tr w:rsidR="00172C74" w:rsidRPr="000F492A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auto"/>
                </w:tcPr>
                <w:p w:rsidR="00172C74" w:rsidRPr="00893FC1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893FC1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Tomei conhecimento da proposta para determinação da necessidade de medidas de suporte à aprendizagem e à inclusão e será efetuado o devido encaminhamento para os serviços da equipa multidisciplinar de apoio à educação inclusiva, que deliberará as medidas de suporte à aprendizagem e à inclusão apropriadas.</w:t>
                  </w:r>
                </w:p>
              </w:tc>
            </w:tr>
            <w:tr w:rsidR="00172C74" w:rsidRPr="005018F7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Nome: </w:t>
                  </w:r>
                </w:p>
              </w:tc>
              <w:tc>
                <w:tcPr>
                  <w:tcW w:w="8676" w:type="dxa"/>
                  <w:gridSpan w:val="3"/>
                </w:tcPr>
                <w:p w:rsidR="00172C74" w:rsidRPr="00172C74" w:rsidRDefault="00E74AEB" w:rsidP="00DF5358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18"/>
                      </w:rPr>
                      <w:id w:val="1653874063"/>
                      <w:text/>
                    </w:sdtPr>
                    <w:sdtEndPr/>
                    <w:sdtContent>
                      <w:r w:rsidR="0023753C">
                        <w:rPr>
                          <w:rFonts w:ascii="Tahoma" w:hAnsi="Tahoma" w:cs="Tahoma"/>
                          <w:sz w:val="18"/>
                          <w:szCs w:val="18"/>
                        </w:rPr>
                        <w:t>Professor Alf</w:t>
                      </w:r>
                      <w:r w:rsidR="001C6B4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redo </w:t>
                      </w:r>
                      <w:proofErr w:type="spellStart"/>
                      <w:r w:rsidR="001C6B4F">
                        <w:rPr>
                          <w:rFonts w:ascii="Tahoma" w:hAnsi="Tahoma" w:cs="Tahoma"/>
                          <w:sz w:val="18"/>
                          <w:szCs w:val="18"/>
                        </w:rPr>
                        <w:t>Carvalho</w:t>
                      </w:r>
                      <w:proofErr w:type="spellEnd"/>
                    </w:sdtContent>
                  </w:sdt>
                </w:p>
              </w:tc>
            </w:tr>
            <w:tr w:rsidR="00172C74" w:rsidRPr="004667CE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>Assinatura</w:t>
                  </w:r>
                  <w:proofErr w:type="spellEnd"/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223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72C74" w:rsidRDefault="00172C74" w:rsidP="00522590">
            <w:pPr>
              <w:spacing w:beforeAutospacing="0"/>
              <w:rPr>
                <w:rFonts w:ascii="Tahoma" w:hAnsi="Tahoma" w:cs="Tahoma"/>
                <w:sz w:val="20"/>
                <w:lang w:val="pt-PT"/>
              </w:rPr>
            </w:pPr>
          </w:p>
          <w:tbl>
            <w:tblPr>
              <w:tblStyle w:val="TableGrid"/>
              <w:tblW w:w="10074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241"/>
              <w:gridCol w:w="1212"/>
              <w:gridCol w:w="6223"/>
            </w:tblGrid>
            <w:tr w:rsidR="00172C74" w:rsidRPr="000F492A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D9D9D9" w:themeFill="background1" w:themeFillShade="D9"/>
                </w:tcPr>
                <w:p w:rsidR="00172C74" w:rsidRPr="00172C74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>O(a) C</w:t>
                  </w:r>
                  <w:r w:rsidRPr="00172C74"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>oordenador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>(</w:t>
                  </w:r>
                  <w:r w:rsidRPr="00172C74"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>) da Equipa Multidisciplinar de Apoio à Educação I</w:t>
                  </w:r>
                  <w:r w:rsidRPr="00172C74">
                    <w:rPr>
                      <w:rFonts w:ascii="Tahoma" w:hAnsi="Tahoma" w:cs="Tahoma"/>
                      <w:b/>
                      <w:sz w:val="18"/>
                      <w:szCs w:val="18"/>
                      <w:lang w:val="pt-PT"/>
                    </w:rPr>
                    <w:t>nclusiva</w:t>
                  </w:r>
                </w:p>
              </w:tc>
            </w:tr>
            <w:tr w:rsidR="00172C74" w:rsidRPr="000F492A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auto"/>
                </w:tcPr>
                <w:p w:rsidR="00172C74" w:rsidRPr="00893FC1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893FC1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Recebemos a respetiva proposta, à qual daremos resposta, depois de se proceder à análise e avaliação da situação referenciada.</w:t>
                  </w:r>
                </w:p>
              </w:tc>
            </w:tr>
            <w:tr w:rsidR="00172C74" w:rsidRPr="002304EE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Nome: </w:t>
                  </w:r>
                </w:p>
              </w:tc>
              <w:tc>
                <w:tcPr>
                  <w:tcW w:w="8676" w:type="dxa"/>
                  <w:gridSpan w:val="3"/>
                </w:tcPr>
                <w:p w:rsidR="00172C74" w:rsidRPr="00172C74" w:rsidRDefault="00E74AEB" w:rsidP="00DF5358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8"/>
                      <w:szCs w:val="18"/>
                      <w:lang w:val="pt-PT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18"/>
                      </w:rPr>
                      <w:id w:val="2010553489"/>
                      <w:text/>
                    </w:sdtPr>
                    <w:sdtEndPr/>
                    <w:sdtContent>
                      <w:r w:rsidR="00F412AA">
                        <w:rPr>
                          <w:rFonts w:ascii="Tahoma" w:hAnsi="Tahoma" w:cs="Tahoma"/>
                          <w:sz w:val="18"/>
                          <w:szCs w:val="18"/>
                        </w:rPr>
                        <w:t>Marta de Brito Ribeiro</w:t>
                      </w:r>
                    </w:sdtContent>
                  </w:sdt>
                </w:p>
              </w:tc>
            </w:tr>
            <w:tr w:rsidR="00172C74" w:rsidRPr="004667CE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>Assinatura</w:t>
                  </w:r>
                  <w:proofErr w:type="spellEnd"/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223" w:type="dxa"/>
                </w:tcPr>
                <w:p w:rsidR="00172C74" w:rsidRPr="004667CE" w:rsidRDefault="00172C74" w:rsidP="00DF5358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67C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34DCD" w:rsidRPr="00F569EB" w:rsidRDefault="00E34DCD" w:rsidP="00522590">
            <w:pPr>
              <w:spacing w:beforeAutospacing="0"/>
              <w:rPr>
                <w:rFonts w:ascii="Tahoma" w:hAnsi="Tahoma" w:cs="Tahoma"/>
                <w:sz w:val="20"/>
                <w:lang w:val="pt-PT"/>
              </w:rPr>
            </w:pPr>
          </w:p>
          <w:p w:rsidR="00F569EB" w:rsidRPr="00F569EB" w:rsidRDefault="00F569EB" w:rsidP="00522590">
            <w:pPr>
              <w:spacing w:beforeAutospacing="0"/>
              <w:rPr>
                <w:rFonts w:ascii="Tahoma" w:hAnsi="Tahoma" w:cs="Tahoma"/>
                <w:sz w:val="20"/>
                <w:lang w:val="pt-PT"/>
              </w:rPr>
            </w:pPr>
          </w:p>
          <w:p w:rsidR="003E4BBB" w:rsidRPr="00F569EB" w:rsidRDefault="003E4BBB" w:rsidP="00522590">
            <w:pPr>
              <w:spacing w:beforeAutospacing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2304EE" w:rsidRPr="00F569EB" w:rsidTr="000F492A">
        <w:trPr>
          <w:trHeight w:val="80"/>
        </w:trPr>
        <w:tc>
          <w:tcPr>
            <w:tcW w:w="5000" w:type="pct"/>
            <w:shd w:val="clear" w:color="auto" w:fill="auto"/>
          </w:tcPr>
          <w:p w:rsidR="002304EE" w:rsidRPr="00F569EB" w:rsidRDefault="002304EE" w:rsidP="00F8011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</w:tc>
      </w:tr>
    </w:tbl>
    <w:p w:rsidR="00B87127" w:rsidRPr="00FD08DC" w:rsidRDefault="00B87127">
      <w:pPr>
        <w:rPr>
          <w:lang w:val="pt-PT"/>
        </w:rPr>
      </w:pPr>
    </w:p>
    <w:sectPr w:rsidR="00B87127" w:rsidRPr="00FD08DC" w:rsidSect="005219B3">
      <w:footerReference w:type="default" r:id="rId11"/>
      <w:headerReference w:type="first" r:id="rId12"/>
      <w:footerReference w:type="first" r:id="rId13"/>
      <w:pgSz w:w="11906" w:h="16838"/>
      <w:pgMar w:top="1701" w:right="567" w:bottom="567" w:left="1134" w:header="284" w:footer="4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EB" w:rsidRDefault="00E74AEB">
      <w:r>
        <w:separator/>
      </w:r>
    </w:p>
  </w:endnote>
  <w:endnote w:type="continuationSeparator" w:id="0">
    <w:p w:rsidR="00E74AEB" w:rsidRDefault="00E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9F" w:rsidRDefault="00D969CA" w:rsidP="00EC5CEC">
    <w:pPr>
      <w:pStyle w:val="Rodap"/>
      <w:jc w:val="center"/>
      <w:rPr>
        <w:lang w:val="pt-PT"/>
      </w:rPr>
    </w:pPr>
    <w:r w:rsidRPr="00D969CA"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18AA952" wp14:editId="1F8EA3A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tângu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ixa de Texto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9CA" w:rsidRPr="00D969CA" w:rsidRDefault="00D969CA">
                            <w:pPr>
                              <w:pStyle w:val="Rodap"/>
                              <w:rPr>
                                <w:caps/>
                                <w:color w:val="808080" w:themeColor="background1" w:themeShade="80"/>
                                <w:lang w:val="pt-PT"/>
                              </w:rPr>
                            </w:pPr>
                            <w:r w:rsidRPr="00D969CA">
                              <w:rPr>
                                <w:color w:val="808080" w:themeColor="background1" w:themeShade="80"/>
                                <w:lang w:val="pt-PT"/>
                              </w:rPr>
                              <w:t>Equipa Multidisciplinar de Apoio à Educaç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>ão Inclusiva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18AA952" id="Grupo 155" o:spid="_x0000_s1026" style="position:absolute;left:0;text-align:left;margin-left:0;margin-top:0;width:468pt;height:21.6pt;z-index:25166745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">
              <v:rect id="Retângul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969CA" w:rsidRPr="00D969CA" w:rsidRDefault="00D969CA">
                      <w:pPr>
                        <w:pStyle w:val="Rodap"/>
                        <w:rPr>
                          <w:caps/>
                          <w:color w:val="808080" w:themeColor="background1" w:themeShade="80"/>
                          <w:lang w:val="pt-PT"/>
                        </w:rPr>
                      </w:pPr>
                      <w:r w:rsidRPr="00D969CA">
                        <w:rPr>
                          <w:color w:val="808080" w:themeColor="background1" w:themeShade="80"/>
                          <w:lang w:val="pt-PT"/>
                        </w:rPr>
                        <w:t>Equipa Multidisciplinar de Apoio à Educaç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>ão Inclusiva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9F" w:rsidRDefault="00A4199B">
    <w:pPr>
      <w:pStyle w:val="Rodap"/>
      <w:jc w:val="right"/>
    </w:pPr>
    <w:r>
      <w:fldChar w:fldCharType="begin"/>
    </w:r>
    <w:r w:rsidR="00C92A17">
      <w:instrText xml:space="preserve"> PAGE   \* MERGEFORMAT </w:instrText>
    </w:r>
    <w:r>
      <w:fldChar w:fldCharType="separate"/>
    </w:r>
    <w:r w:rsidR="00DF5358">
      <w:rPr>
        <w:noProof/>
      </w:rPr>
      <w:t>1</w:t>
    </w:r>
    <w:r>
      <w:rPr>
        <w:noProof/>
      </w:rPr>
      <w:fldChar w:fldCharType="end"/>
    </w:r>
  </w:p>
  <w:p w:rsidR="00C1499F" w:rsidRDefault="00C1499F" w:rsidP="00E04A88">
    <w:pPr>
      <w:pStyle w:val="Rodap"/>
      <w:jc w:val="center"/>
      <w:rPr>
        <w:sz w:val="18"/>
        <w:szCs w:val="18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EB" w:rsidRDefault="00E74AEB">
      <w:r>
        <w:separator/>
      </w:r>
    </w:p>
  </w:footnote>
  <w:footnote w:type="continuationSeparator" w:id="0">
    <w:p w:rsidR="00E74AEB" w:rsidRDefault="00E7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45" w:rsidRPr="00205D99" w:rsidRDefault="00835545" w:rsidP="00205D99">
    <w:pPr>
      <w:ind w:firstLine="720"/>
      <w:rPr>
        <w:rFonts w:ascii="Arial" w:hAnsi="Arial"/>
        <w:b/>
        <w:sz w:val="24"/>
        <w:szCs w:val="24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6E9"/>
    <w:multiLevelType w:val="hybridMultilevel"/>
    <w:tmpl w:val="B77CB3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65A4"/>
    <w:multiLevelType w:val="hybridMultilevel"/>
    <w:tmpl w:val="88C429A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251F8B"/>
    <w:multiLevelType w:val="hybridMultilevel"/>
    <w:tmpl w:val="D4542F5C"/>
    <w:lvl w:ilvl="0" w:tplc="6A549ABE">
      <w:start w:val="1"/>
      <w:numFmt w:val="lowerLetter"/>
      <w:pStyle w:val="alinea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B4DE552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F267BC"/>
    <w:multiLevelType w:val="hybridMultilevel"/>
    <w:tmpl w:val="09F672E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034748"/>
    <w:multiLevelType w:val="hybridMultilevel"/>
    <w:tmpl w:val="955C87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41095"/>
    <w:multiLevelType w:val="hybridMultilevel"/>
    <w:tmpl w:val="958CBE72"/>
    <w:lvl w:ilvl="0" w:tplc="40FEB9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8A"/>
    <w:rsid w:val="000145DD"/>
    <w:rsid w:val="00052AA3"/>
    <w:rsid w:val="00063037"/>
    <w:rsid w:val="000B289D"/>
    <w:rsid w:val="000E3A97"/>
    <w:rsid w:val="000F2251"/>
    <w:rsid w:val="000F492A"/>
    <w:rsid w:val="00130A73"/>
    <w:rsid w:val="001357F9"/>
    <w:rsid w:val="00136C88"/>
    <w:rsid w:val="001378E6"/>
    <w:rsid w:val="001410DE"/>
    <w:rsid w:val="00154199"/>
    <w:rsid w:val="00154D9F"/>
    <w:rsid w:val="0017022C"/>
    <w:rsid w:val="00172C74"/>
    <w:rsid w:val="001743E0"/>
    <w:rsid w:val="001B4A24"/>
    <w:rsid w:val="001C6B4F"/>
    <w:rsid w:val="00205D99"/>
    <w:rsid w:val="00221E3D"/>
    <w:rsid w:val="002304EE"/>
    <w:rsid w:val="00234650"/>
    <w:rsid w:val="0023598F"/>
    <w:rsid w:val="0023753C"/>
    <w:rsid w:val="002409EC"/>
    <w:rsid w:val="002479C9"/>
    <w:rsid w:val="00261B3F"/>
    <w:rsid w:val="00272615"/>
    <w:rsid w:val="00273A6C"/>
    <w:rsid w:val="00286EF1"/>
    <w:rsid w:val="002B3231"/>
    <w:rsid w:val="002B6B59"/>
    <w:rsid w:val="002C2857"/>
    <w:rsid w:val="002E4F2D"/>
    <w:rsid w:val="002F0D12"/>
    <w:rsid w:val="00313FB7"/>
    <w:rsid w:val="0032023D"/>
    <w:rsid w:val="00387A59"/>
    <w:rsid w:val="00396713"/>
    <w:rsid w:val="003B2E00"/>
    <w:rsid w:val="003C6D51"/>
    <w:rsid w:val="003D7786"/>
    <w:rsid w:val="003E3749"/>
    <w:rsid w:val="003E4B17"/>
    <w:rsid w:val="003E4BBB"/>
    <w:rsid w:val="003F684B"/>
    <w:rsid w:val="00402F7D"/>
    <w:rsid w:val="00494389"/>
    <w:rsid w:val="00494784"/>
    <w:rsid w:val="004B647D"/>
    <w:rsid w:val="004B76D7"/>
    <w:rsid w:val="004D684D"/>
    <w:rsid w:val="004E525C"/>
    <w:rsid w:val="004F0C97"/>
    <w:rsid w:val="004F6104"/>
    <w:rsid w:val="004F6254"/>
    <w:rsid w:val="005018F7"/>
    <w:rsid w:val="0050618F"/>
    <w:rsid w:val="00511EA1"/>
    <w:rsid w:val="0051423C"/>
    <w:rsid w:val="005219B3"/>
    <w:rsid w:val="00522590"/>
    <w:rsid w:val="00522D26"/>
    <w:rsid w:val="00523045"/>
    <w:rsid w:val="00532193"/>
    <w:rsid w:val="00553A5F"/>
    <w:rsid w:val="00556BB8"/>
    <w:rsid w:val="00562469"/>
    <w:rsid w:val="0057534A"/>
    <w:rsid w:val="00591382"/>
    <w:rsid w:val="00591AE8"/>
    <w:rsid w:val="005A6444"/>
    <w:rsid w:val="005B7F3C"/>
    <w:rsid w:val="005D2871"/>
    <w:rsid w:val="005D29FE"/>
    <w:rsid w:val="005D7177"/>
    <w:rsid w:val="005F012A"/>
    <w:rsid w:val="005F0751"/>
    <w:rsid w:val="00601E25"/>
    <w:rsid w:val="00611AC2"/>
    <w:rsid w:val="00613404"/>
    <w:rsid w:val="006141F9"/>
    <w:rsid w:val="00637EF6"/>
    <w:rsid w:val="0067506F"/>
    <w:rsid w:val="006B2543"/>
    <w:rsid w:val="006E41F7"/>
    <w:rsid w:val="00700608"/>
    <w:rsid w:val="007072B3"/>
    <w:rsid w:val="007205E0"/>
    <w:rsid w:val="007301FC"/>
    <w:rsid w:val="0073385E"/>
    <w:rsid w:val="00733A05"/>
    <w:rsid w:val="0073687A"/>
    <w:rsid w:val="00741A82"/>
    <w:rsid w:val="0077533B"/>
    <w:rsid w:val="007867E3"/>
    <w:rsid w:val="0079752E"/>
    <w:rsid w:val="007C2601"/>
    <w:rsid w:val="007C3453"/>
    <w:rsid w:val="007F5315"/>
    <w:rsid w:val="008022ED"/>
    <w:rsid w:val="00833E03"/>
    <w:rsid w:val="00835545"/>
    <w:rsid w:val="008866E7"/>
    <w:rsid w:val="00893FC1"/>
    <w:rsid w:val="008A2CE8"/>
    <w:rsid w:val="008B07DD"/>
    <w:rsid w:val="008F3098"/>
    <w:rsid w:val="00910B90"/>
    <w:rsid w:val="00911445"/>
    <w:rsid w:val="009318FA"/>
    <w:rsid w:val="00955786"/>
    <w:rsid w:val="00956FFE"/>
    <w:rsid w:val="00977F92"/>
    <w:rsid w:val="009A6534"/>
    <w:rsid w:val="009B2316"/>
    <w:rsid w:val="009F1930"/>
    <w:rsid w:val="00A13537"/>
    <w:rsid w:val="00A24501"/>
    <w:rsid w:val="00A4199B"/>
    <w:rsid w:val="00A95B76"/>
    <w:rsid w:val="00AC0EB9"/>
    <w:rsid w:val="00AC5B99"/>
    <w:rsid w:val="00AC7B5E"/>
    <w:rsid w:val="00B34039"/>
    <w:rsid w:val="00B451AF"/>
    <w:rsid w:val="00B50A6F"/>
    <w:rsid w:val="00B519A4"/>
    <w:rsid w:val="00B87127"/>
    <w:rsid w:val="00B93418"/>
    <w:rsid w:val="00BB198A"/>
    <w:rsid w:val="00BC0106"/>
    <w:rsid w:val="00BE0FB4"/>
    <w:rsid w:val="00C13F05"/>
    <w:rsid w:val="00C1499F"/>
    <w:rsid w:val="00C161C5"/>
    <w:rsid w:val="00C23C52"/>
    <w:rsid w:val="00C33FCA"/>
    <w:rsid w:val="00C60D31"/>
    <w:rsid w:val="00C92A17"/>
    <w:rsid w:val="00CD25C1"/>
    <w:rsid w:val="00CE2272"/>
    <w:rsid w:val="00D10066"/>
    <w:rsid w:val="00D14D55"/>
    <w:rsid w:val="00D31205"/>
    <w:rsid w:val="00D45091"/>
    <w:rsid w:val="00D91FF2"/>
    <w:rsid w:val="00D92A4B"/>
    <w:rsid w:val="00D969CA"/>
    <w:rsid w:val="00DC545F"/>
    <w:rsid w:val="00DD5E23"/>
    <w:rsid w:val="00DF1B75"/>
    <w:rsid w:val="00DF5358"/>
    <w:rsid w:val="00E04A88"/>
    <w:rsid w:val="00E127B6"/>
    <w:rsid w:val="00E20E38"/>
    <w:rsid w:val="00E323D6"/>
    <w:rsid w:val="00E34DCD"/>
    <w:rsid w:val="00E423DD"/>
    <w:rsid w:val="00E572A9"/>
    <w:rsid w:val="00E63228"/>
    <w:rsid w:val="00E663C3"/>
    <w:rsid w:val="00E74AEB"/>
    <w:rsid w:val="00E8215A"/>
    <w:rsid w:val="00E94078"/>
    <w:rsid w:val="00E966B1"/>
    <w:rsid w:val="00EA14D9"/>
    <w:rsid w:val="00EC5CEC"/>
    <w:rsid w:val="00ED1FB0"/>
    <w:rsid w:val="00EE1F24"/>
    <w:rsid w:val="00EE2922"/>
    <w:rsid w:val="00EF3140"/>
    <w:rsid w:val="00EF583C"/>
    <w:rsid w:val="00F26834"/>
    <w:rsid w:val="00F27473"/>
    <w:rsid w:val="00F2748C"/>
    <w:rsid w:val="00F412AA"/>
    <w:rsid w:val="00F569EB"/>
    <w:rsid w:val="00F8011A"/>
    <w:rsid w:val="00FD08DC"/>
    <w:rsid w:val="00FF0FCF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23"/>
    <w:rPr>
      <w:rFonts w:ascii="Times New Roman" w:eastAsia="Times New Roman" w:hAnsi="Times New Roman"/>
      <w:lang w:val="en-GB" w:eastAsia="en-US"/>
    </w:rPr>
  </w:style>
  <w:style w:type="paragraph" w:styleId="Cabealho1">
    <w:name w:val="heading 1"/>
    <w:basedOn w:val="Normal"/>
    <w:next w:val="Normal"/>
    <w:link w:val="Cabealho1Carcter"/>
    <w:qFormat/>
    <w:rsid w:val="00BB19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qFormat/>
    <w:rsid w:val="00BB198A"/>
    <w:pPr>
      <w:keepNext/>
      <w:outlineLvl w:val="1"/>
    </w:pPr>
    <w:rPr>
      <w:rFonts w:ascii="Comic Sans MS" w:hAnsi="Comic Sans MS" w:cs="Comic Sans MS"/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link w:val="Cabealho5Carcter"/>
    <w:qFormat/>
    <w:rsid w:val="00BB198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B198A"/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rsid w:val="00BB198A"/>
    <w:rPr>
      <w:rFonts w:ascii="Comic Sans MS" w:eastAsia="Times New Roman" w:hAnsi="Comic Sans MS" w:cs="Comic Sans MS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BB198A"/>
    <w:rPr>
      <w:rFonts w:ascii="Cambria" w:eastAsia="Times New Roman" w:hAnsi="Cambria" w:cs="Cambria"/>
      <w:color w:val="243F60"/>
      <w:sz w:val="20"/>
      <w:szCs w:val="20"/>
      <w:lang w:val="en-GB"/>
    </w:rPr>
  </w:style>
  <w:style w:type="paragraph" w:styleId="Cabealho">
    <w:name w:val="header"/>
    <w:basedOn w:val="Normal"/>
    <w:link w:val="CabealhoCarcter"/>
    <w:rsid w:val="00BB198A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cter"/>
    <w:rsid w:val="00BB198A"/>
    <w:rPr>
      <w:sz w:val="18"/>
      <w:szCs w:val="18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B198A"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qFormat/>
    <w:rsid w:val="00BB198A"/>
    <w:pPr>
      <w:ind w:left="720"/>
    </w:pPr>
  </w:style>
  <w:style w:type="character" w:styleId="Nmerodepgina">
    <w:name w:val="page number"/>
    <w:basedOn w:val="Tipodeletrapredefinidodopargrafo"/>
    <w:rsid w:val="00BB198A"/>
  </w:style>
  <w:style w:type="paragraph" w:customStyle="1" w:styleId="alinea">
    <w:name w:val="alinea"/>
    <w:basedOn w:val="Cabealho2"/>
    <w:rsid w:val="00BB198A"/>
    <w:pPr>
      <w:numPr>
        <w:numId w:val="2"/>
      </w:numPr>
      <w:tabs>
        <w:tab w:val="clear" w:pos="357"/>
        <w:tab w:val="num" w:pos="693"/>
      </w:tabs>
      <w:spacing w:before="120" w:after="60"/>
      <w:ind w:left="1066" w:hanging="357"/>
    </w:pPr>
    <w:rPr>
      <w:rFonts w:ascii="Arial Narrow" w:hAnsi="Arial Narrow" w:cs="Arial Narrow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06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0608"/>
    <w:rPr>
      <w:rFonts w:ascii="Tahoma" w:eastAsia="Times New Roma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D969CA"/>
    <w:pPr>
      <w:spacing w:beforeAutospacing="1" w:afterAutospacing="1"/>
      <w:jc w:val="both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69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9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Grid">
    <w:name w:val="TableGrid"/>
    <w:rsid w:val="00F801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72C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23"/>
    <w:rPr>
      <w:rFonts w:ascii="Times New Roman" w:eastAsia="Times New Roman" w:hAnsi="Times New Roman"/>
      <w:lang w:val="en-GB" w:eastAsia="en-US"/>
    </w:rPr>
  </w:style>
  <w:style w:type="paragraph" w:styleId="Cabealho1">
    <w:name w:val="heading 1"/>
    <w:basedOn w:val="Normal"/>
    <w:next w:val="Normal"/>
    <w:link w:val="Cabealho1Carcter"/>
    <w:qFormat/>
    <w:rsid w:val="00BB19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qFormat/>
    <w:rsid w:val="00BB198A"/>
    <w:pPr>
      <w:keepNext/>
      <w:outlineLvl w:val="1"/>
    </w:pPr>
    <w:rPr>
      <w:rFonts w:ascii="Comic Sans MS" w:hAnsi="Comic Sans MS" w:cs="Comic Sans MS"/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link w:val="Cabealho5Carcter"/>
    <w:qFormat/>
    <w:rsid w:val="00BB198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B198A"/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rsid w:val="00BB198A"/>
    <w:rPr>
      <w:rFonts w:ascii="Comic Sans MS" w:eastAsia="Times New Roman" w:hAnsi="Comic Sans MS" w:cs="Comic Sans MS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BB198A"/>
    <w:rPr>
      <w:rFonts w:ascii="Cambria" w:eastAsia="Times New Roman" w:hAnsi="Cambria" w:cs="Cambria"/>
      <w:color w:val="243F60"/>
      <w:sz w:val="20"/>
      <w:szCs w:val="20"/>
      <w:lang w:val="en-GB"/>
    </w:rPr>
  </w:style>
  <w:style w:type="paragraph" w:styleId="Cabealho">
    <w:name w:val="header"/>
    <w:basedOn w:val="Normal"/>
    <w:link w:val="CabealhoCarcter"/>
    <w:rsid w:val="00BB198A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cter"/>
    <w:rsid w:val="00BB198A"/>
    <w:rPr>
      <w:sz w:val="18"/>
      <w:szCs w:val="18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B198A"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qFormat/>
    <w:rsid w:val="00BB198A"/>
    <w:pPr>
      <w:ind w:left="720"/>
    </w:pPr>
  </w:style>
  <w:style w:type="character" w:styleId="Nmerodepgina">
    <w:name w:val="page number"/>
    <w:basedOn w:val="Tipodeletrapredefinidodopargrafo"/>
    <w:rsid w:val="00BB198A"/>
  </w:style>
  <w:style w:type="paragraph" w:customStyle="1" w:styleId="alinea">
    <w:name w:val="alinea"/>
    <w:basedOn w:val="Cabealho2"/>
    <w:rsid w:val="00BB198A"/>
    <w:pPr>
      <w:numPr>
        <w:numId w:val="2"/>
      </w:numPr>
      <w:tabs>
        <w:tab w:val="clear" w:pos="357"/>
        <w:tab w:val="num" w:pos="693"/>
      </w:tabs>
      <w:spacing w:before="120" w:after="60"/>
      <w:ind w:left="1066" w:hanging="357"/>
    </w:pPr>
    <w:rPr>
      <w:rFonts w:ascii="Arial Narrow" w:hAnsi="Arial Narrow" w:cs="Arial Narrow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06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0608"/>
    <w:rPr>
      <w:rFonts w:ascii="Tahoma" w:eastAsia="Times New Roma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D969CA"/>
    <w:pPr>
      <w:spacing w:beforeAutospacing="1" w:afterAutospacing="1"/>
      <w:jc w:val="both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69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9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Grid">
    <w:name w:val="TableGrid"/>
    <w:rsid w:val="00F801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72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4953-747B-4C85-B6BC-6905ADDE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REFERENCIAÇÃO</vt:lpstr>
    </vt:vector>
  </TitlesOfParts>
  <Company>CMP</Company>
  <LinksUpToDate>false</LinksUpToDate>
  <CharactersWithSpaces>4553</CharactersWithSpaces>
  <SharedDoc>false</SharedDoc>
  <HLinks>
    <vt:vector size="12" baseType="variant">
      <vt:variant>
        <vt:i4>4259853</vt:i4>
      </vt:variant>
      <vt:variant>
        <vt:i4>-1</vt:i4>
      </vt:variant>
      <vt:variant>
        <vt:i4>1029</vt:i4>
      </vt:variant>
      <vt:variant>
        <vt:i4>1</vt:i4>
      </vt:variant>
      <vt:variant>
        <vt:lpwstr>http://eped.dyndns.org:82/PublishingImages/img_logo_me.png</vt:lpwstr>
      </vt:variant>
      <vt:variant>
        <vt:lpwstr/>
      </vt:variant>
      <vt:variant>
        <vt:i4>4259853</vt:i4>
      </vt:variant>
      <vt:variant>
        <vt:i4>-1</vt:i4>
      </vt:variant>
      <vt:variant>
        <vt:i4>1030</vt:i4>
      </vt:variant>
      <vt:variant>
        <vt:i4>1</vt:i4>
      </vt:variant>
      <vt:variant>
        <vt:lpwstr>http://eped.dyndns.org:82/PublishingImages/img_logo_me.png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REFERENCIAÇÃO</dc:title>
  <dc:creator>Francis Canadas</dc:creator>
  <cp:lastModifiedBy>Susana</cp:lastModifiedBy>
  <cp:revision>3</cp:revision>
  <cp:lastPrinted>2016-10-27T08:42:00Z</cp:lastPrinted>
  <dcterms:created xsi:type="dcterms:W3CDTF">2019-09-17T11:59:00Z</dcterms:created>
  <dcterms:modified xsi:type="dcterms:W3CDTF">2020-03-05T19:16:00Z</dcterms:modified>
</cp:coreProperties>
</file>